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C1F8" w14:textId="77777777" w:rsidR="002355E4" w:rsidRPr="002E1A94" w:rsidRDefault="002355E4" w:rsidP="002E1A94">
      <w:pPr>
        <w:ind w:left="426"/>
        <w:rPr>
          <w:rFonts w:ascii="Lucida Sans" w:hAnsi="Lucida Sans" w:cs="Calibri"/>
          <w:b/>
          <w:sz w:val="18"/>
          <w:szCs w:val="18"/>
        </w:rPr>
      </w:pPr>
    </w:p>
    <w:p w14:paraId="0F78B9BD" w14:textId="77777777" w:rsidR="002355E4" w:rsidRPr="002E1A94" w:rsidRDefault="002355E4" w:rsidP="002E1A94">
      <w:pPr>
        <w:rPr>
          <w:rFonts w:ascii="Lucida Sans" w:hAnsi="Lucida Sans" w:cs="Calibri"/>
          <w:b/>
          <w:sz w:val="18"/>
          <w:szCs w:val="18"/>
        </w:rPr>
      </w:pPr>
    </w:p>
    <w:p w14:paraId="6BF715CD" w14:textId="7F4E003B" w:rsidR="0025047C" w:rsidRPr="00A93523" w:rsidRDefault="00D80342" w:rsidP="002E1A94">
      <w:pPr>
        <w:rPr>
          <w:rFonts w:ascii="Lucida Sans" w:hAnsi="Lucida Sans" w:cs="Calibri"/>
          <w:b/>
          <w:sz w:val="18"/>
          <w:szCs w:val="18"/>
        </w:rPr>
      </w:pPr>
      <w:r w:rsidRPr="00A93523">
        <w:rPr>
          <w:rFonts w:ascii="Lucida Sans" w:hAnsi="Lucida Sans" w:cs="Calibri"/>
          <w:b/>
          <w:sz w:val="18"/>
          <w:szCs w:val="18"/>
        </w:rPr>
        <w:t>School</w:t>
      </w:r>
      <w:r w:rsidR="000E2EC5" w:rsidRPr="00A93523">
        <w:rPr>
          <w:rFonts w:ascii="Lucida Sans" w:hAnsi="Lucida Sans" w:cs="Calibri"/>
          <w:b/>
          <w:sz w:val="18"/>
          <w:szCs w:val="18"/>
        </w:rPr>
        <w:t xml:space="preserve"> Summary </w:t>
      </w:r>
      <w:r w:rsidR="00AC1DF0" w:rsidRPr="00A93523">
        <w:rPr>
          <w:rFonts w:ascii="Lucida Sans" w:hAnsi="Lucida Sans" w:cs="Calibri"/>
          <w:b/>
          <w:sz w:val="18"/>
          <w:szCs w:val="18"/>
        </w:rPr>
        <w:t>Form</w:t>
      </w:r>
      <w:r w:rsidR="000E2EC5" w:rsidRPr="00A93523">
        <w:rPr>
          <w:rFonts w:ascii="Lucida Sans" w:hAnsi="Lucida Sans" w:cs="Calibri"/>
          <w:b/>
          <w:sz w:val="18"/>
          <w:szCs w:val="18"/>
        </w:rPr>
        <w:t xml:space="preserve"> </w:t>
      </w:r>
      <w:r w:rsidR="00AC1DF0" w:rsidRPr="00A93523">
        <w:rPr>
          <w:rFonts w:ascii="Lucida Sans" w:hAnsi="Lucida Sans" w:cs="Calibri"/>
          <w:b/>
          <w:sz w:val="18"/>
          <w:szCs w:val="18"/>
        </w:rPr>
        <w:t>-</w:t>
      </w:r>
      <w:r w:rsidR="00A30C61" w:rsidRPr="00A93523">
        <w:rPr>
          <w:rFonts w:ascii="Lucida Sans" w:hAnsi="Lucida Sans" w:cs="Calibri"/>
          <w:b/>
          <w:sz w:val="18"/>
          <w:szCs w:val="18"/>
        </w:rPr>
        <w:t xml:space="preserve"> External</w:t>
      </w:r>
      <w:r w:rsidR="00E171C5" w:rsidRPr="00A93523">
        <w:rPr>
          <w:rFonts w:ascii="Lucida Sans" w:hAnsi="Lucida Sans" w:cs="Calibri"/>
          <w:b/>
          <w:sz w:val="18"/>
          <w:szCs w:val="18"/>
        </w:rPr>
        <w:t xml:space="preserve"> Examiner Reports and R</w:t>
      </w:r>
      <w:r w:rsidR="000E2EC5" w:rsidRPr="00A93523">
        <w:rPr>
          <w:rFonts w:ascii="Lucida Sans" w:hAnsi="Lucida Sans" w:cs="Calibri"/>
          <w:b/>
          <w:sz w:val="18"/>
          <w:szCs w:val="18"/>
        </w:rPr>
        <w:t>esponses</w:t>
      </w:r>
      <w:r w:rsidR="00934414" w:rsidRPr="00A93523">
        <w:rPr>
          <w:rFonts w:ascii="Lucida Sans" w:hAnsi="Lucida Sans" w:cs="Calibri"/>
          <w:b/>
          <w:sz w:val="18"/>
          <w:szCs w:val="18"/>
        </w:rPr>
        <w:t xml:space="preserve"> </w:t>
      </w:r>
    </w:p>
    <w:p w14:paraId="6BF715CE" w14:textId="77777777" w:rsidR="009859CB" w:rsidRPr="00A93523" w:rsidRDefault="009859CB" w:rsidP="002E1A94">
      <w:pPr>
        <w:rPr>
          <w:rFonts w:ascii="Lucida Sans" w:hAnsi="Lucida Sans" w:cs="Calibri"/>
          <w:sz w:val="18"/>
          <w:szCs w:val="1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69"/>
        <w:gridCol w:w="2835"/>
      </w:tblGrid>
      <w:tr w:rsidR="00D80342" w:rsidRPr="00A93523" w14:paraId="138648D4" w14:textId="77777777" w:rsidTr="00D80342">
        <w:tc>
          <w:tcPr>
            <w:tcW w:w="3823" w:type="dxa"/>
            <w:shd w:val="clear" w:color="auto" w:fill="auto"/>
          </w:tcPr>
          <w:p w14:paraId="419015A6" w14:textId="02CE5D7B" w:rsidR="00D80342" w:rsidRPr="00A93523" w:rsidRDefault="00D80342" w:rsidP="002E1A94">
            <w:pPr>
              <w:tabs>
                <w:tab w:val="left" w:pos="426"/>
              </w:tabs>
              <w:jc w:val="both"/>
              <w:rPr>
                <w:rFonts w:ascii="Lucida Sans" w:hAnsi="Lucida Sans"/>
                <w:b/>
                <w:bCs/>
                <w:sz w:val="18"/>
                <w:szCs w:val="18"/>
              </w:rPr>
            </w:pPr>
            <w:r w:rsidRPr="00A93523">
              <w:rPr>
                <w:rFonts w:ascii="Lucida Sans" w:hAnsi="Lucida Sans"/>
                <w:b/>
                <w:bCs/>
                <w:sz w:val="18"/>
                <w:szCs w:val="18"/>
              </w:rPr>
              <w:t>Faculty of</w:t>
            </w:r>
          </w:p>
        </w:tc>
        <w:tc>
          <w:tcPr>
            <w:tcW w:w="3969" w:type="dxa"/>
          </w:tcPr>
          <w:p w14:paraId="540DDB19" w14:textId="410FDCF9" w:rsidR="00D80342" w:rsidRPr="00A93523" w:rsidRDefault="00D80342" w:rsidP="002E1A94">
            <w:pPr>
              <w:tabs>
                <w:tab w:val="left" w:pos="426"/>
              </w:tabs>
              <w:jc w:val="both"/>
              <w:rPr>
                <w:rFonts w:ascii="Lucida Sans" w:hAnsi="Lucida Sans"/>
                <w:b/>
                <w:bCs/>
                <w:sz w:val="18"/>
                <w:szCs w:val="18"/>
              </w:rPr>
            </w:pPr>
            <w:r w:rsidRPr="00A93523">
              <w:rPr>
                <w:rFonts w:ascii="Lucida Sans" w:hAnsi="Lucida Sans"/>
                <w:b/>
                <w:bCs/>
                <w:sz w:val="18"/>
                <w:szCs w:val="18"/>
              </w:rPr>
              <w:t>School of</w:t>
            </w:r>
          </w:p>
        </w:tc>
        <w:tc>
          <w:tcPr>
            <w:tcW w:w="2835" w:type="dxa"/>
            <w:shd w:val="clear" w:color="auto" w:fill="auto"/>
          </w:tcPr>
          <w:p w14:paraId="4F9B4A82" w14:textId="6DA4938C" w:rsidR="00D80342" w:rsidRPr="00A93523" w:rsidRDefault="00D80342" w:rsidP="002E1A94">
            <w:pPr>
              <w:tabs>
                <w:tab w:val="left" w:pos="426"/>
              </w:tabs>
              <w:jc w:val="both"/>
              <w:rPr>
                <w:rFonts w:ascii="Lucida Sans" w:hAnsi="Lucida Sans"/>
                <w:i/>
                <w:sz w:val="18"/>
                <w:szCs w:val="18"/>
              </w:rPr>
            </w:pPr>
            <w:r w:rsidRPr="00A93523">
              <w:rPr>
                <w:rFonts w:ascii="Lucida Sans" w:hAnsi="Lucida Sans"/>
                <w:b/>
                <w:bCs/>
                <w:sz w:val="18"/>
                <w:szCs w:val="18"/>
              </w:rPr>
              <w:t>Academic year</w:t>
            </w:r>
            <w:r w:rsidR="002E19EA" w:rsidRPr="00A93523">
              <w:rPr>
                <w:rFonts w:ascii="Lucida Sans" w:hAnsi="Lucida Sans"/>
                <w:b/>
                <w:bCs/>
                <w:sz w:val="18"/>
                <w:szCs w:val="18"/>
              </w:rPr>
              <w:t xml:space="preserve"> </w:t>
            </w:r>
            <w:r w:rsidR="00E13334">
              <w:rPr>
                <w:rFonts w:ascii="Lucida Sans" w:hAnsi="Lucida Sans"/>
                <w:b/>
                <w:bCs/>
                <w:sz w:val="18"/>
                <w:szCs w:val="18"/>
              </w:rPr>
              <w:t>202</w:t>
            </w:r>
            <w:r w:rsidR="0034088D">
              <w:rPr>
                <w:rFonts w:ascii="Lucida Sans" w:hAnsi="Lucida Sans"/>
                <w:b/>
                <w:bCs/>
                <w:sz w:val="18"/>
                <w:szCs w:val="18"/>
              </w:rPr>
              <w:t>2</w:t>
            </w:r>
            <w:r w:rsidR="00E13334">
              <w:rPr>
                <w:rFonts w:ascii="Lucida Sans" w:hAnsi="Lucida Sans"/>
                <w:b/>
                <w:bCs/>
                <w:sz w:val="18"/>
                <w:szCs w:val="18"/>
              </w:rPr>
              <w:t>-2</w:t>
            </w:r>
            <w:r w:rsidR="0034088D">
              <w:rPr>
                <w:rFonts w:ascii="Lucida Sans" w:hAnsi="Lucida Sans"/>
                <w:b/>
                <w:bCs/>
                <w:sz w:val="18"/>
                <w:szCs w:val="18"/>
              </w:rPr>
              <w:t>3</w:t>
            </w:r>
          </w:p>
        </w:tc>
      </w:tr>
    </w:tbl>
    <w:p w14:paraId="67CC55DE" w14:textId="483E079E" w:rsidR="00B57BD1" w:rsidRPr="00A93523" w:rsidRDefault="00B57BD1" w:rsidP="002E1A94">
      <w:pPr>
        <w:rPr>
          <w:rFonts w:ascii="Lucida Sans" w:hAnsi="Lucida Sans" w:cs="Calibri"/>
          <w:sz w:val="18"/>
          <w:szCs w:val="18"/>
        </w:rPr>
      </w:pPr>
    </w:p>
    <w:p w14:paraId="6BF715D1" w14:textId="07EE6167" w:rsidR="006345E9" w:rsidRPr="00A93523" w:rsidRDefault="00EB6E10" w:rsidP="002E1A94">
      <w:pPr>
        <w:rPr>
          <w:rFonts w:ascii="Lucida Sans" w:hAnsi="Lucida Sans" w:cs="Calibri"/>
          <w:sz w:val="18"/>
          <w:szCs w:val="18"/>
        </w:rPr>
      </w:pPr>
      <w:r w:rsidRPr="00A93523">
        <w:rPr>
          <w:rFonts w:ascii="Lucida Sans" w:hAnsi="Lucida Sans" w:cs="Calibri"/>
          <w:sz w:val="18"/>
          <w:szCs w:val="18"/>
        </w:rPr>
        <w:t xml:space="preserve">This summary covers external examiners’ reports relating to </w:t>
      </w:r>
      <w:r w:rsidRPr="00A93523">
        <w:rPr>
          <w:rFonts w:ascii="Lucida Sans" w:hAnsi="Lucida Sans" w:cs="Calibri"/>
          <w:b/>
          <w:sz w:val="18"/>
          <w:szCs w:val="18"/>
        </w:rPr>
        <w:t>undergraduate</w:t>
      </w:r>
      <w:r w:rsidR="00065C79" w:rsidRPr="00A93523">
        <w:rPr>
          <w:rFonts w:ascii="Lucida Sans" w:hAnsi="Lucida Sans" w:cs="Calibri"/>
          <w:b/>
          <w:sz w:val="18"/>
          <w:szCs w:val="18"/>
        </w:rPr>
        <w:t xml:space="preserve"> programmes </w:t>
      </w:r>
      <w:r w:rsidRPr="00A93523">
        <w:rPr>
          <w:rFonts w:ascii="Lucida Sans" w:hAnsi="Lucida Sans" w:cs="Calibri"/>
          <w:b/>
          <w:sz w:val="18"/>
          <w:szCs w:val="18"/>
        </w:rPr>
        <w:t>/</w:t>
      </w:r>
      <w:r w:rsidR="00065C79" w:rsidRPr="00A93523">
        <w:rPr>
          <w:rFonts w:ascii="Lucida Sans" w:hAnsi="Lucida Sans" w:cs="Calibri"/>
          <w:b/>
          <w:sz w:val="18"/>
          <w:szCs w:val="18"/>
        </w:rPr>
        <w:t xml:space="preserve"> postgraduate </w:t>
      </w:r>
      <w:r w:rsidRPr="00A93523">
        <w:rPr>
          <w:rFonts w:ascii="Lucida Sans" w:hAnsi="Lucida Sans" w:cs="Calibri"/>
          <w:b/>
          <w:sz w:val="18"/>
          <w:szCs w:val="18"/>
        </w:rPr>
        <w:t xml:space="preserve">taught </w:t>
      </w:r>
      <w:r w:rsidR="00065C79" w:rsidRPr="00A93523">
        <w:rPr>
          <w:rFonts w:ascii="Lucida Sans" w:hAnsi="Lucida Sans" w:cs="Calibri"/>
          <w:b/>
          <w:sz w:val="18"/>
          <w:szCs w:val="18"/>
        </w:rPr>
        <w:t xml:space="preserve">programmes </w:t>
      </w:r>
      <w:r w:rsidRPr="00A93523">
        <w:rPr>
          <w:rFonts w:ascii="Lucida Sans" w:hAnsi="Lucida Sans" w:cs="Calibri"/>
          <w:b/>
          <w:sz w:val="18"/>
          <w:szCs w:val="18"/>
        </w:rPr>
        <w:t>/</w:t>
      </w:r>
      <w:r w:rsidR="00E637B1" w:rsidRPr="00A93523">
        <w:rPr>
          <w:rFonts w:ascii="Lucida Sans" w:hAnsi="Lucida Sans" w:cs="Calibri"/>
          <w:b/>
          <w:sz w:val="18"/>
          <w:szCs w:val="18"/>
        </w:rPr>
        <w:t xml:space="preserve"> </w:t>
      </w:r>
      <w:r w:rsidRPr="00A93523">
        <w:rPr>
          <w:rFonts w:ascii="Lucida Sans" w:hAnsi="Lucida Sans" w:cs="Calibri"/>
          <w:b/>
          <w:sz w:val="18"/>
          <w:szCs w:val="18"/>
        </w:rPr>
        <w:t>taught components of integrated or taught doctorates</w:t>
      </w:r>
      <w:r w:rsidRPr="00A93523">
        <w:rPr>
          <w:rFonts w:ascii="Lucida Sans" w:hAnsi="Lucida Sans" w:cs="Calibri"/>
          <w:sz w:val="18"/>
          <w:szCs w:val="18"/>
        </w:rPr>
        <w:t xml:space="preserve"> (delete as applicable)</w:t>
      </w:r>
    </w:p>
    <w:p w14:paraId="6BF715D2" w14:textId="77777777" w:rsidR="00EB6E10" w:rsidRPr="00A93523" w:rsidRDefault="00EB6E10" w:rsidP="002E1A94">
      <w:pPr>
        <w:rPr>
          <w:rFonts w:ascii="Lucida Sans" w:hAnsi="Lucida Sans" w:cs="Calibri"/>
          <w:sz w:val="18"/>
          <w:szCs w:val="18"/>
        </w:rPr>
      </w:pPr>
    </w:p>
    <w:tbl>
      <w:tblPr>
        <w:tblStyle w:val="TableGrid"/>
        <w:tblW w:w="10627" w:type="dxa"/>
        <w:tblLayout w:type="fixed"/>
        <w:tblLook w:val="04A0" w:firstRow="1" w:lastRow="0" w:firstColumn="1" w:lastColumn="0" w:noHBand="0" w:noVBand="1"/>
      </w:tblPr>
      <w:tblGrid>
        <w:gridCol w:w="562"/>
        <w:gridCol w:w="9072"/>
        <w:gridCol w:w="993"/>
      </w:tblGrid>
      <w:tr w:rsidR="009840B7" w:rsidRPr="00A93523" w14:paraId="6BF715D4" w14:textId="77777777" w:rsidTr="001844E7">
        <w:trPr>
          <w:tblHeader/>
        </w:trPr>
        <w:tc>
          <w:tcPr>
            <w:tcW w:w="10627" w:type="dxa"/>
            <w:gridSpan w:val="3"/>
            <w:shd w:val="clear" w:color="auto" w:fill="BFBFBF" w:themeFill="background1" w:themeFillShade="BF"/>
          </w:tcPr>
          <w:p w14:paraId="6BF715D3" w14:textId="54E6CB49" w:rsidR="009840B7" w:rsidRPr="00A93523" w:rsidRDefault="00D80342" w:rsidP="007C3532">
            <w:pPr>
              <w:rPr>
                <w:rFonts w:ascii="Lucida Sans" w:hAnsi="Lucida Sans" w:cs="Calibri"/>
                <w:b/>
                <w:bCs/>
                <w:sz w:val="18"/>
                <w:szCs w:val="18"/>
              </w:rPr>
            </w:pPr>
            <w:r w:rsidRPr="00A93523">
              <w:rPr>
                <w:rFonts w:ascii="Lucida Sans" w:hAnsi="Lucida Sans" w:cs="Calibri"/>
                <w:b/>
                <w:bCs/>
                <w:sz w:val="18"/>
                <w:szCs w:val="18"/>
              </w:rPr>
              <w:t>School</w:t>
            </w:r>
            <w:r w:rsidR="009840B7" w:rsidRPr="00A93523">
              <w:rPr>
                <w:rFonts w:ascii="Lucida Sans" w:hAnsi="Lucida Sans" w:cs="Calibri"/>
                <w:b/>
                <w:bCs/>
                <w:sz w:val="18"/>
                <w:szCs w:val="18"/>
              </w:rPr>
              <w:t xml:space="preserve"> overview</w:t>
            </w:r>
            <w:r w:rsidR="00EE1459" w:rsidRPr="00A93523">
              <w:rPr>
                <w:rFonts w:ascii="Lucida Sans" w:hAnsi="Lucida Sans" w:cs="Calibri"/>
                <w:b/>
                <w:bCs/>
                <w:sz w:val="18"/>
                <w:szCs w:val="18"/>
              </w:rPr>
              <w:t xml:space="preserve"> –</w:t>
            </w:r>
            <w:r w:rsidR="004550F2" w:rsidRPr="00A93523">
              <w:rPr>
                <w:rFonts w:ascii="Lucida Sans" w:hAnsi="Lucida Sans" w:cs="Calibri"/>
                <w:b/>
                <w:bCs/>
                <w:sz w:val="18"/>
                <w:szCs w:val="18"/>
              </w:rPr>
              <w:t xml:space="preserve"> </w:t>
            </w:r>
            <w:r w:rsidR="007C3532" w:rsidRPr="00A93523">
              <w:rPr>
                <w:rFonts w:ascii="Lucida Sans" w:hAnsi="Lucida Sans"/>
                <w:b/>
                <w:bCs/>
                <w:sz w:val="18"/>
                <w:szCs w:val="18"/>
              </w:rPr>
              <w:t xml:space="preserve">to be completed by the </w:t>
            </w:r>
            <w:r w:rsidR="00531413" w:rsidRPr="00A93523">
              <w:rPr>
                <w:rFonts w:ascii="Lucida Sans" w:hAnsi="Lucida Sans"/>
                <w:b/>
                <w:bCs/>
                <w:sz w:val="18"/>
                <w:szCs w:val="18"/>
              </w:rPr>
              <w:t>Faculty Curriculum and Quality Assurance Team</w:t>
            </w:r>
            <w:r w:rsidR="007C3532" w:rsidRPr="00A93523">
              <w:rPr>
                <w:rFonts w:ascii="Lucida Sans" w:hAnsi="Lucida Sans"/>
                <w:b/>
                <w:bCs/>
                <w:sz w:val="18"/>
                <w:szCs w:val="18"/>
              </w:rPr>
              <w:t xml:space="preserve"> </w:t>
            </w:r>
          </w:p>
        </w:tc>
      </w:tr>
      <w:tr w:rsidR="00E75DFC" w:rsidRPr="00A93523" w14:paraId="6BF715D8" w14:textId="77777777" w:rsidTr="00692F0C">
        <w:trPr>
          <w:trHeight w:val="419"/>
        </w:trPr>
        <w:tc>
          <w:tcPr>
            <w:tcW w:w="562" w:type="dxa"/>
            <w:vMerge w:val="restart"/>
          </w:tcPr>
          <w:p w14:paraId="21A22182" w14:textId="59A37B07" w:rsidR="00E75DFC" w:rsidRPr="00A93523" w:rsidRDefault="00E75DFC" w:rsidP="002E1A94">
            <w:pPr>
              <w:tabs>
                <w:tab w:val="left" w:pos="405"/>
                <w:tab w:val="left" w:pos="567"/>
              </w:tabs>
              <w:rPr>
                <w:rFonts w:ascii="Lucida Sans" w:hAnsi="Lucida Sans" w:cs="Calibri"/>
                <w:b/>
                <w:bCs/>
                <w:sz w:val="18"/>
                <w:szCs w:val="18"/>
              </w:rPr>
            </w:pPr>
            <w:r w:rsidRPr="00A93523">
              <w:rPr>
                <w:rFonts w:ascii="Lucida Sans" w:hAnsi="Lucida Sans" w:cs="Calibri"/>
                <w:b/>
                <w:bCs/>
                <w:sz w:val="18"/>
                <w:szCs w:val="18"/>
              </w:rPr>
              <w:t>1</w:t>
            </w:r>
          </w:p>
        </w:tc>
        <w:tc>
          <w:tcPr>
            <w:tcW w:w="9072" w:type="dxa"/>
          </w:tcPr>
          <w:p w14:paraId="6BF715D6" w14:textId="621440A4" w:rsidR="00E75DFC" w:rsidRPr="00A93523" w:rsidRDefault="00E75DFC" w:rsidP="002E1A94">
            <w:pPr>
              <w:tabs>
                <w:tab w:val="left" w:pos="405"/>
                <w:tab w:val="left" w:pos="567"/>
              </w:tabs>
              <w:rPr>
                <w:rFonts w:ascii="Lucida Sans" w:hAnsi="Lucida Sans" w:cs="Calibri"/>
                <w:b/>
                <w:bCs/>
                <w:sz w:val="18"/>
                <w:szCs w:val="18"/>
              </w:rPr>
            </w:pPr>
            <w:r w:rsidRPr="00A93523">
              <w:rPr>
                <w:rFonts w:ascii="Lucida Sans" w:hAnsi="Lucida Sans" w:cs="Calibri"/>
                <w:b/>
                <w:bCs/>
                <w:sz w:val="18"/>
                <w:szCs w:val="18"/>
              </w:rPr>
              <w:t>Have all external examiner reports been received</w:t>
            </w:r>
            <w:r w:rsidR="00BE4DB0" w:rsidRPr="00A93523">
              <w:rPr>
                <w:rFonts w:ascii="Lucida Sans" w:hAnsi="Lucida Sans" w:cs="Calibri"/>
                <w:b/>
                <w:bCs/>
                <w:sz w:val="18"/>
                <w:szCs w:val="18"/>
              </w:rPr>
              <w:t xml:space="preserve"> for the reporting period</w:t>
            </w:r>
            <w:r w:rsidRPr="00A93523">
              <w:rPr>
                <w:rFonts w:ascii="Lucida Sans" w:hAnsi="Lucida Sans" w:cs="Calibri"/>
                <w:b/>
                <w:bCs/>
                <w:sz w:val="18"/>
                <w:szCs w:val="18"/>
              </w:rPr>
              <w:t xml:space="preserve">?  </w:t>
            </w:r>
            <w:r w:rsidRPr="00A93523">
              <w:rPr>
                <w:rFonts w:ascii="Lucida Sans" w:hAnsi="Lucida Sans" w:cs="Calibri"/>
                <w:bCs/>
                <w:i/>
                <w:sz w:val="18"/>
                <w:szCs w:val="18"/>
              </w:rPr>
              <w:t>If no</w:t>
            </w:r>
            <w:r w:rsidR="00531413" w:rsidRPr="00A93523">
              <w:rPr>
                <w:rFonts w:ascii="Lucida Sans" w:hAnsi="Lucida Sans" w:cs="Calibri"/>
                <w:bCs/>
                <w:i/>
                <w:sz w:val="18"/>
                <w:szCs w:val="18"/>
              </w:rPr>
              <w:t>,</w:t>
            </w:r>
            <w:r w:rsidRPr="00A93523">
              <w:rPr>
                <w:rFonts w:ascii="Lucida Sans" w:hAnsi="Lucida Sans" w:cs="Calibri"/>
                <w:bCs/>
                <w:i/>
                <w:sz w:val="18"/>
                <w:szCs w:val="18"/>
              </w:rPr>
              <w:t xml:space="preserve"> please state which reports remain outstanding and what action is being taken to redress the situation.</w:t>
            </w:r>
          </w:p>
        </w:tc>
        <w:tc>
          <w:tcPr>
            <w:tcW w:w="993" w:type="dxa"/>
            <w:vMerge w:val="restart"/>
          </w:tcPr>
          <w:p w14:paraId="6BF715D7" w14:textId="77777777" w:rsidR="00E75DFC" w:rsidRPr="00A93523" w:rsidRDefault="00E75DFC" w:rsidP="002E1A94">
            <w:pPr>
              <w:rPr>
                <w:rFonts w:ascii="Lucida Sans" w:hAnsi="Lucida Sans" w:cs="Calibri"/>
                <w:b/>
                <w:bCs/>
                <w:sz w:val="18"/>
                <w:szCs w:val="18"/>
              </w:rPr>
            </w:pPr>
            <w:r w:rsidRPr="00A93523">
              <w:rPr>
                <w:rFonts w:ascii="Lucida Sans" w:hAnsi="Lucida Sans" w:cs="Calibri"/>
                <w:b/>
                <w:bCs/>
                <w:sz w:val="18"/>
                <w:szCs w:val="18"/>
              </w:rPr>
              <w:t>Yes/No</w:t>
            </w:r>
          </w:p>
        </w:tc>
      </w:tr>
      <w:tr w:rsidR="00E75DFC" w:rsidRPr="00A93523" w14:paraId="729A037E" w14:textId="77777777" w:rsidTr="00692F0C">
        <w:trPr>
          <w:trHeight w:val="215"/>
        </w:trPr>
        <w:tc>
          <w:tcPr>
            <w:tcW w:w="562" w:type="dxa"/>
            <w:vMerge/>
          </w:tcPr>
          <w:p w14:paraId="1441CF8D" w14:textId="77777777" w:rsidR="00E75DFC" w:rsidRPr="00A93523" w:rsidRDefault="00E75DFC" w:rsidP="002E1A94">
            <w:pPr>
              <w:tabs>
                <w:tab w:val="left" w:pos="405"/>
                <w:tab w:val="left" w:pos="567"/>
              </w:tabs>
              <w:rPr>
                <w:rFonts w:ascii="Lucida Sans" w:hAnsi="Lucida Sans" w:cs="Calibri"/>
                <w:b/>
                <w:bCs/>
                <w:sz w:val="18"/>
                <w:szCs w:val="18"/>
              </w:rPr>
            </w:pPr>
          </w:p>
        </w:tc>
        <w:tc>
          <w:tcPr>
            <w:tcW w:w="9072" w:type="dxa"/>
          </w:tcPr>
          <w:p w14:paraId="3BC42286" w14:textId="062156B1" w:rsidR="00E75DFC" w:rsidRPr="00A93523" w:rsidRDefault="00E75DFC" w:rsidP="002E1A94">
            <w:pPr>
              <w:tabs>
                <w:tab w:val="left" w:pos="405"/>
                <w:tab w:val="left" w:pos="567"/>
              </w:tabs>
              <w:rPr>
                <w:rFonts w:ascii="Lucida Sans" w:hAnsi="Lucida Sans" w:cs="Calibri"/>
                <w:sz w:val="18"/>
                <w:szCs w:val="18"/>
              </w:rPr>
            </w:pPr>
          </w:p>
        </w:tc>
        <w:tc>
          <w:tcPr>
            <w:tcW w:w="993" w:type="dxa"/>
            <w:vMerge/>
          </w:tcPr>
          <w:p w14:paraId="6E6D4FC4" w14:textId="77777777" w:rsidR="00E75DFC" w:rsidRPr="00A93523" w:rsidRDefault="00E75DFC" w:rsidP="002E1A94">
            <w:pPr>
              <w:rPr>
                <w:rFonts w:ascii="Lucida Sans" w:hAnsi="Lucida Sans" w:cs="Calibri"/>
                <w:b/>
                <w:bCs/>
                <w:sz w:val="18"/>
                <w:szCs w:val="18"/>
              </w:rPr>
            </w:pPr>
          </w:p>
        </w:tc>
      </w:tr>
      <w:tr w:rsidR="00E75DFC" w:rsidRPr="00A93523" w14:paraId="6BF715DB" w14:textId="77777777" w:rsidTr="00692F0C">
        <w:trPr>
          <w:trHeight w:val="408"/>
        </w:trPr>
        <w:tc>
          <w:tcPr>
            <w:tcW w:w="562" w:type="dxa"/>
            <w:vMerge w:val="restart"/>
          </w:tcPr>
          <w:p w14:paraId="7B15535B" w14:textId="6FB3ABB5" w:rsidR="00E75DFC" w:rsidRPr="00A93523" w:rsidRDefault="00E75DFC" w:rsidP="002E1A94">
            <w:pPr>
              <w:tabs>
                <w:tab w:val="left" w:pos="426"/>
              </w:tabs>
              <w:ind w:left="426" w:hanging="426"/>
              <w:rPr>
                <w:rFonts w:ascii="Lucida Sans" w:hAnsi="Lucida Sans" w:cs="Calibri"/>
                <w:b/>
                <w:bCs/>
                <w:sz w:val="18"/>
                <w:szCs w:val="18"/>
              </w:rPr>
            </w:pPr>
            <w:r w:rsidRPr="00A93523">
              <w:rPr>
                <w:rFonts w:ascii="Lucida Sans" w:hAnsi="Lucida Sans" w:cs="Calibri"/>
                <w:b/>
                <w:bCs/>
                <w:sz w:val="18"/>
                <w:szCs w:val="18"/>
              </w:rPr>
              <w:t>2</w:t>
            </w:r>
          </w:p>
        </w:tc>
        <w:tc>
          <w:tcPr>
            <w:tcW w:w="9072" w:type="dxa"/>
          </w:tcPr>
          <w:p w14:paraId="6BF715D9" w14:textId="3E00CE9D" w:rsidR="00E75DFC" w:rsidRPr="00A93523" w:rsidRDefault="00E75DFC" w:rsidP="00BE4DB0">
            <w:pPr>
              <w:tabs>
                <w:tab w:val="left" w:pos="0"/>
              </w:tabs>
              <w:ind w:left="-18"/>
              <w:rPr>
                <w:rFonts w:ascii="Lucida Sans" w:hAnsi="Lucida Sans" w:cs="Calibri"/>
                <w:b/>
                <w:bCs/>
                <w:sz w:val="18"/>
                <w:szCs w:val="18"/>
              </w:rPr>
            </w:pPr>
            <w:r w:rsidRPr="00A93523">
              <w:rPr>
                <w:rFonts w:ascii="Lucida Sans" w:hAnsi="Lucida Sans" w:cs="Calibri"/>
                <w:b/>
                <w:bCs/>
                <w:sz w:val="18"/>
                <w:szCs w:val="18"/>
              </w:rPr>
              <w:t xml:space="preserve">Have all responses </w:t>
            </w:r>
            <w:r w:rsidR="00BE4DB0" w:rsidRPr="00A93523">
              <w:rPr>
                <w:rFonts w:ascii="Lucida Sans" w:hAnsi="Lucida Sans" w:cs="Calibri"/>
                <w:b/>
                <w:bCs/>
                <w:sz w:val="18"/>
                <w:szCs w:val="18"/>
              </w:rPr>
              <w:t xml:space="preserve">to reports received </w:t>
            </w:r>
            <w:r w:rsidRPr="00A93523">
              <w:rPr>
                <w:rFonts w:ascii="Lucida Sans" w:hAnsi="Lucida Sans" w:cs="Calibri"/>
                <w:b/>
                <w:bCs/>
                <w:sz w:val="18"/>
                <w:szCs w:val="18"/>
              </w:rPr>
              <w:t xml:space="preserve">been reviewed by the </w:t>
            </w:r>
            <w:r w:rsidR="00465733" w:rsidRPr="00A93523">
              <w:rPr>
                <w:rFonts w:ascii="Lucida Sans" w:hAnsi="Lucida Sans" w:cs="Calibri"/>
                <w:b/>
                <w:bCs/>
                <w:sz w:val="18"/>
                <w:szCs w:val="18"/>
              </w:rPr>
              <w:t>Deputy Head of School (Education)</w:t>
            </w:r>
            <w:r w:rsidRPr="00A93523">
              <w:rPr>
                <w:rFonts w:ascii="Lucida Sans" w:hAnsi="Lucida Sans" w:cs="Calibri"/>
                <w:b/>
                <w:bCs/>
                <w:sz w:val="18"/>
                <w:szCs w:val="18"/>
              </w:rPr>
              <w:t xml:space="preserve">?  </w:t>
            </w:r>
            <w:r w:rsidRPr="00A93523">
              <w:rPr>
                <w:rFonts w:ascii="Lucida Sans" w:hAnsi="Lucida Sans" w:cs="Calibri"/>
                <w:bCs/>
                <w:i/>
                <w:sz w:val="18"/>
                <w:szCs w:val="18"/>
              </w:rPr>
              <w:t>If no</w:t>
            </w:r>
            <w:r w:rsidR="00531413" w:rsidRPr="00A93523">
              <w:rPr>
                <w:rFonts w:ascii="Lucida Sans" w:hAnsi="Lucida Sans" w:cs="Calibri"/>
                <w:bCs/>
                <w:i/>
                <w:sz w:val="18"/>
                <w:szCs w:val="18"/>
              </w:rPr>
              <w:t>,</w:t>
            </w:r>
            <w:r w:rsidRPr="00A93523">
              <w:rPr>
                <w:rFonts w:ascii="Lucida Sans" w:hAnsi="Lucida Sans" w:cs="Calibri"/>
                <w:bCs/>
                <w:i/>
                <w:sz w:val="18"/>
                <w:szCs w:val="18"/>
              </w:rPr>
              <w:t xml:space="preserve"> please state what action is being taken to redress the situation.</w:t>
            </w:r>
          </w:p>
        </w:tc>
        <w:tc>
          <w:tcPr>
            <w:tcW w:w="993" w:type="dxa"/>
            <w:vMerge w:val="restart"/>
          </w:tcPr>
          <w:p w14:paraId="6BF715DA" w14:textId="77777777" w:rsidR="00E75DFC" w:rsidRPr="00A93523" w:rsidRDefault="00E75DFC" w:rsidP="002E1A94">
            <w:pPr>
              <w:rPr>
                <w:rFonts w:ascii="Lucida Sans" w:hAnsi="Lucida Sans" w:cs="Calibri"/>
                <w:b/>
                <w:bCs/>
                <w:sz w:val="18"/>
                <w:szCs w:val="18"/>
              </w:rPr>
            </w:pPr>
            <w:r w:rsidRPr="00A93523">
              <w:rPr>
                <w:rFonts w:ascii="Lucida Sans" w:hAnsi="Lucida Sans" w:cs="Calibri"/>
                <w:b/>
                <w:bCs/>
                <w:sz w:val="18"/>
                <w:szCs w:val="18"/>
              </w:rPr>
              <w:t>Yes/No</w:t>
            </w:r>
          </w:p>
        </w:tc>
      </w:tr>
      <w:tr w:rsidR="00E75DFC" w:rsidRPr="00A93523" w14:paraId="50FFE9C5" w14:textId="77777777" w:rsidTr="00692F0C">
        <w:trPr>
          <w:trHeight w:val="226"/>
        </w:trPr>
        <w:tc>
          <w:tcPr>
            <w:tcW w:w="562" w:type="dxa"/>
            <w:vMerge/>
          </w:tcPr>
          <w:p w14:paraId="1E80A917" w14:textId="77777777" w:rsidR="00E75DFC" w:rsidRPr="00A93523" w:rsidRDefault="00E75DFC" w:rsidP="002E1A94">
            <w:pPr>
              <w:tabs>
                <w:tab w:val="left" w:pos="426"/>
              </w:tabs>
              <w:ind w:left="426" w:hanging="426"/>
              <w:rPr>
                <w:rFonts w:ascii="Lucida Sans" w:hAnsi="Lucida Sans" w:cs="Calibri"/>
                <w:b/>
                <w:bCs/>
                <w:sz w:val="18"/>
                <w:szCs w:val="18"/>
              </w:rPr>
            </w:pPr>
          </w:p>
        </w:tc>
        <w:tc>
          <w:tcPr>
            <w:tcW w:w="9072" w:type="dxa"/>
          </w:tcPr>
          <w:p w14:paraId="48E3AB46" w14:textId="20EB0A7D" w:rsidR="00E75DFC" w:rsidRPr="00A93523" w:rsidRDefault="00E75DFC" w:rsidP="002E1A94">
            <w:pPr>
              <w:tabs>
                <w:tab w:val="left" w:pos="426"/>
              </w:tabs>
              <w:ind w:left="426" w:hanging="426"/>
              <w:rPr>
                <w:rFonts w:ascii="Lucida Sans" w:hAnsi="Lucida Sans" w:cs="Calibri"/>
                <w:sz w:val="18"/>
                <w:szCs w:val="18"/>
              </w:rPr>
            </w:pPr>
          </w:p>
        </w:tc>
        <w:tc>
          <w:tcPr>
            <w:tcW w:w="993" w:type="dxa"/>
            <w:vMerge/>
          </w:tcPr>
          <w:p w14:paraId="612E870D" w14:textId="77777777" w:rsidR="00E75DFC" w:rsidRPr="00A93523" w:rsidRDefault="00E75DFC" w:rsidP="002E1A94">
            <w:pPr>
              <w:rPr>
                <w:rFonts w:ascii="Lucida Sans" w:hAnsi="Lucida Sans" w:cs="Calibri"/>
                <w:b/>
                <w:bCs/>
                <w:sz w:val="18"/>
                <w:szCs w:val="18"/>
              </w:rPr>
            </w:pPr>
          </w:p>
        </w:tc>
      </w:tr>
      <w:tr w:rsidR="00E75DFC" w:rsidRPr="00A93523" w14:paraId="6BF715E1" w14:textId="77777777" w:rsidTr="00692F0C">
        <w:trPr>
          <w:trHeight w:val="860"/>
        </w:trPr>
        <w:tc>
          <w:tcPr>
            <w:tcW w:w="562" w:type="dxa"/>
            <w:vMerge w:val="restart"/>
          </w:tcPr>
          <w:p w14:paraId="34633BE3" w14:textId="1D9F4A7D" w:rsidR="00E75DFC" w:rsidRPr="00A93523" w:rsidRDefault="00E75DFC" w:rsidP="002E1A94">
            <w:pPr>
              <w:tabs>
                <w:tab w:val="left" w:pos="0"/>
              </w:tabs>
              <w:rPr>
                <w:rFonts w:ascii="Lucida Sans" w:hAnsi="Lucida Sans" w:cs="Calibri"/>
                <w:b/>
                <w:bCs/>
                <w:sz w:val="18"/>
                <w:szCs w:val="18"/>
              </w:rPr>
            </w:pPr>
            <w:r w:rsidRPr="00A93523">
              <w:rPr>
                <w:rFonts w:ascii="Lucida Sans" w:hAnsi="Lucida Sans" w:cs="Calibri"/>
                <w:b/>
                <w:bCs/>
                <w:sz w:val="18"/>
                <w:szCs w:val="18"/>
              </w:rPr>
              <w:t>3</w:t>
            </w:r>
          </w:p>
        </w:tc>
        <w:tc>
          <w:tcPr>
            <w:tcW w:w="9072" w:type="dxa"/>
          </w:tcPr>
          <w:p w14:paraId="6BF715DF" w14:textId="400325B7" w:rsidR="00E75DFC" w:rsidRPr="00CB505F" w:rsidRDefault="00686024" w:rsidP="002E1A94">
            <w:pPr>
              <w:tabs>
                <w:tab w:val="left" w:pos="0"/>
              </w:tabs>
              <w:rPr>
                <w:rFonts w:ascii="Lucida Sans" w:hAnsi="Lucida Sans" w:cs="Calibri"/>
                <w:sz w:val="18"/>
                <w:szCs w:val="18"/>
              </w:rPr>
            </w:pPr>
            <w:r w:rsidRPr="00CB505F">
              <w:rPr>
                <w:rFonts w:ascii="Lucida Sans" w:hAnsi="Lucida Sans" w:cs="Calibri"/>
                <w:b/>
                <w:bCs/>
                <w:sz w:val="18"/>
                <w:szCs w:val="18"/>
              </w:rPr>
              <w:t>Do all reports confirm that the academic standards of achievement in the programmes examined are comparable with the standards of similar programmes in other UK higher education institutions? (Q2.1 on the External Examiner Report Form for Taught Programmes</w:t>
            </w:r>
            <w:r w:rsidRPr="00CB505F">
              <w:rPr>
                <w:rFonts w:ascii="Lucida Sans" w:hAnsi="Lucida Sans" w:cs="Calibri"/>
                <w:sz w:val="18"/>
                <w:szCs w:val="18"/>
              </w:rPr>
              <w:t xml:space="preserve">).  </w:t>
            </w:r>
            <w:r w:rsidRPr="00CB505F">
              <w:rPr>
                <w:rFonts w:ascii="Lucida Sans" w:hAnsi="Lucida Sans" w:cs="Calibri"/>
                <w:i/>
                <w:sz w:val="18"/>
                <w:szCs w:val="18"/>
              </w:rPr>
              <w:t>If no</w:t>
            </w:r>
            <w:r w:rsidR="00531413" w:rsidRPr="00CB505F">
              <w:rPr>
                <w:rFonts w:ascii="Lucida Sans" w:hAnsi="Lucida Sans" w:cs="Calibri"/>
                <w:i/>
                <w:sz w:val="18"/>
                <w:szCs w:val="18"/>
              </w:rPr>
              <w:t>,</w:t>
            </w:r>
            <w:r w:rsidRPr="00CB505F">
              <w:rPr>
                <w:rFonts w:ascii="Lucida Sans" w:hAnsi="Lucida Sans" w:cs="Calibri"/>
                <w:i/>
                <w:sz w:val="18"/>
                <w:szCs w:val="18"/>
              </w:rPr>
              <w:t xml:space="preserve"> please state what action is being taken to redress the situation.</w:t>
            </w:r>
          </w:p>
        </w:tc>
        <w:tc>
          <w:tcPr>
            <w:tcW w:w="993" w:type="dxa"/>
            <w:vMerge w:val="restart"/>
          </w:tcPr>
          <w:p w14:paraId="6BF715E0" w14:textId="77777777" w:rsidR="00E75DFC" w:rsidRPr="00A93523" w:rsidRDefault="00E75DFC" w:rsidP="002E1A94">
            <w:pPr>
              <w:rPr>
                <w:rFonts w:ascii="Lucida Sans" w:hAnsi="Lucida Sans" w:cs="Calibri"/>
                <w:b/>
                <w:bCs/>
                <w:sz w:val="18"/>
                <w:szCs w:val="18"/>
              </w:rPr>
            </w:pPr>
            <w:r w:rsidRPr="00A93523">
              <w:rPr>
                <w:rFonts w:ascii="Lucida Sans" w:hAnsi="Lucida Sans" w:cs="Calibri"/>
                <w:b/>
                <w:bCs/>
                <w:sz w:val="18"/>
                <w:szCs w:val="18"/>
              </w:rPr>
              <w:t>Yes/No</w:t>
            </w:r>
          </w:p>
        </w:tc>
      </w:tr>
      <w:tr w:rsidR="00E75DFC" w:rsidRPr="00A93523" w14:paraId="7A6D608F" w14:textId="77777777" w:rsidTr="00950F13">
        <w:trPr>
          <w:trHeight w:val="176"/>
        </w:trPr>
        <w:tc>
          <w:tcPr>
            <w:tcW w:w="562" w:type="dxa"/>
            <w:vMerge/>
          </w:tcPr>
          <w:p w14:paraId="03E86BC3" w14:textId="77777777" w:rsidR="00E75DFC" w:rsidRPr="00A93523" w:rsidRDefault="00E75DFC" w:rsidP="002E1A94">
            <w:pPr>
              <w:tabs>
                <w:tab w:val="left" w:pos="426"/>
              </w:tabs>
              <w:ind w:left="426" w:hanging="426"/>
              <w:rPr>
                <w:rFonts w:ascii="Lucida Sans" w:hAnsi="Lucida Sans" w:cs="Calibri"/>
                <w:b/>
                <w:bCs/>
                <w:sz w:val="18"/>
                <w:szCs w:val="18"/>
              </w:rPr>
            </w:pPr>
          </w:p>
        </w:tc>
        <w:tc>
          <w:tcPr>
            <w:tcW w:w="9072" w:type="dxa"/>
          </w:tcPr>
          <w:p w14:paraId="067AC5C6" w14:textId="51A65B4B" w:rsidR="00E75DFC" w:rsidRPr="00CB505F" w:rsidRDefault="00E75DFC" w:rsidP="002E1A94">
            <w:pPr>
              <w:tabs>
                <w:tab w:val="left" w:pos="0"/>
              </w:tabs>
              <w:ind w:hanging="426"/>
              <w:rPr>
                <w:rFonts w:ascii="Lucida Sans" w:hAnsi="Lucida Sans" w:cs="Calibri"/>
                <w:sz w:val="18"/>
                <w:szCs w:val="18"/>
              </w:rPr>
            </w:pPr>
            <w:r w:rsidRPr="00CB505F">
              <w:rPr>
                <w:rFonts w:ascii="Lucida Sans" w:hAnsi="Lucida Sans" w:cs="Calibri"/>
                <w:sz w:val="18"/>
                <w:szCs w:val="18"/>
              </w:rPr>
              <w:tab/>
            </w:r>
          </w:p>
        </w:tc>
        <w:tc>
          <w:tcPr>
            <w:tcW w:w="993" w:type="dxa"/>
            <w:vMerge/>
          </w:tcPr>
          <w:p w14:paraId="2F01FDAB" w14:textId="77777777" w:rsidR="00E75DFC" w:rsidRPr="00A93523" w:rsidRDefault="00E75DFC" w:rsidP="002E1A94">
            <w:pPr>
              <w:rPr>
                <w:rFonts w:ascii="Lucida Sans" w:hAnsi="Lucida Sans" w:cs="Calibri"/>
                <w:b/>
                <w:bCs/>
                <w:sz w:val="18"/>
                <w:szCs w:val="18"/>
              </w:rPr>
            </w:pPr>
          </w:p>
        </w:tc>
      </w:tr>
      <w:tr w:rsidR="00E75DFC" w:rsidRPr="00A93523" w14:paraId="6BF715E4" w14:textId="77777777" w:rsidTr="00692F0C">
        <w:trPr>
          <w:trHeight w:val="1076"/>
        </w:trPr>
        <w:tc>
          <w:tcPr>
            <w:tcW w:w="562" w:type="dxa"/>
            <w:vMerge w:val="restart"/>
          </w:tcPr>
          <w:p w14:paraId="586C07F0" w14:textId="5B33743C" w:rsidR="00E75DFC" w:rsidRPr="00A93523" w:rsidRDefault="00E75DFC" w:rsidP="002E1A94">
            <w:pPr>
              <w:tabs>
                <w:tab w:val="left" w:pos="426"/>
              </w:tabs>
              <w:ind w:left="426" w:hanging="426"/>
              <w:rPr>
                <w:rFonts w:ascii="Lucida Sans" w:hAnsi="Lucida Sans" w:cs="Calibri"/>
                <w:b/>
                <w:bCs/>
                <w:sz w:val="18"/>
                <w:szCs w:val="18"/>
              </w:rPr>
            </w:pPr>
            <w:r w:rsidRPr="00A93523">
              <w:rPr>
                <w:rFonts w:ascii="Lucida Sans" w:hAnsi="Lucida Sans" w:cs="Calibri"/>
                <w:b/>
                <w:bCs/>
                <w:sz w:val="18"/>
                <w:szCs w:val="18"/>
              </w:rPr>
              <w:t>4</w:t>
            </w:r>
          </w:p>
        </w:tc>
        <w:tc>
          <w:tcPr>
            <w:tcW w:w="9072" w:type="dxa"/>
          </w:tcPr>
          <w:p w14:paraId="6BF715E2" w14:textId="53CABEA9" w:rsidR="00E637B1" w:rsidRPr="00A93523" w:rsidRDefault="00686024" w:rsidP="002E1A94">
            <w:pPr>
              <w:rPr>
                <w:rFonts w:ascii="Lucida Sans" w:hAnsi="Lucida Sans" w:cs="Calibri"/>
                <w:bCs/>
                <w:iCs/>
                <w:sz w:val="18"/>
                <w:szCs w:val="18"/>
              </w:rPr>
            </w:pPr>
            <w:r w:rsidRPr="00A93523">
              <w:rPr>
                <w:rFonts w:ascii="Lucida Sans" w:hAnsi="Lucida Sans" w:cs="Calibri"/>
                <w:b/>
                <w:bCs/>
                <w:sz w:val="18"/>
                <w:szCs w:val="18"/>
              </w:rPr>
              <w:t xml:space="preserve">Where </w:t>
            </w:r>
            <w:r w:rsidRPr="00A93523">
              <w:rPr>
                <w:rFonts w:ascii="Lucida Sans" w:hAnsi="Lucida Sans"/>
                <w:b/>
                <w:iCs/>
                <w:sz w:val="18"/>
                <w:szCs w:val="18"/>
              </w:rPr>
              <w:t xml:space="preserve">programme(s)/module(s) are delivered under collaborative arrangements, do all reports confirm that the academic standards and the standards of student achievement are comparable with those delivered at the University of Southampton UK campus?  </w:t>
            </w:r>
            <w:r w:rsidRPr="00A93523">
              <w:rPr>
                <w:rFonts w:ascii="Lucida Sans" w:hAnsi="Lucida Sans" w:cs="Calibri"/>
                <w:b/>
                <w:bCs/>
                <w:sz w:val="18"/>
                <w:szCs w:val="18"/>
              </w:rPr>
              <w:t xml:space="preserve">(Q2.2 on the External Examiner Report Form for Taught Programmes).  </w:t>
            </w:r>
            <w:r w:rsidR="002E1A94" w:rsidRPr="00A93523">
              <w:rPr>
                <w:rFonts w:ascii="Lucida Sans" w:hAnsi="Lucida Sans" w:cs="Calibri"/>
                <w:bCs/>
                <w:i/>
                <w:sz w:val="18"/>
                <w:szCs w:val="18"/>
              </w:rPr>
              <w:t>If no</w:t>
            </w:r>
            <w:r w:rsidR="00531413" w:rsidRPr="00A93523">
              <w:rPr>
                <w:rFonts w:ascii="Lucida Sans" w:hAnsi="Lucida Sans" w:cs="Calibri"/>
                <w:bCs/>
                <w:i/>
                <w:sz w:val="18"/>
                <w:szCs w:val="18"/>
              </w:rPr>
              <w:t>,</w:t>
            </w:r>
            <w:r w:rsidR="002E1A94" w:rsidRPr="00A93523">
              <w:rPr>
                <w:rFonts w:ascii="Lucida Sans" w:hAnsi="Lucida Sans" w:cs="Calibri"/>
                <w:bCs/>
                <w:i/>
                <w:sz w:val="18"/>
                <w:szCs w:val="18"/>
              </w:rPr>
              <w:t xml:space="preserve"> please state what action is being taken to redress the situation.</w:t>
            </w:r>
          </w:p>
        </w:tc>
        <w:tc>
          <w:tcPr>
            <w:tcW w:w="993" w:type="dxa"/>
            <w:vMerge w:val="restart"/>
          </w:tcPr>
          <w:p w14:paraId="6BF715E3" w14:textId="77777777" w:rsidR="00E75DFC" w:rsidRPr="00A93523" w:rsidRDefault="00E75DFC" w:rsidP="002E1A94">
            <w:pPr>
              <w:rPr>
                <w:rFonts w:ascii="Lucida Sans" w:hAnsi="Lucida Sans" w:cs="Calibri"/>
                <w:b/>
                <w:bCs/>
                <w:sz w:val="18"/>
                <w:szCs w:val="18"/>
              </w:rPr>
            </w:pPr>
            <w:r w:rsidRPr="00A93523">
              <w:rPr>
                <w:rFonts w:ascii="Lucida Sans" w:hAnsi="Lucida Sans" w:cs="Calibri"/>
                <w:b/>
                <w:bCs/>
                <w:sz w:val="18"/>
                <w:szCs w:val="18"/>
              </w:rPr>
              <w:t>Yes/No</w:t>
            </w:r>
          </w:p>
        </w:tc>
      </w:tr>
      <w:tr w:rsidR="00E75DFC" w:rsidRPr="00A93523" w14:paraId="729ACB10" w14:textId="77777777" w:rsidTr="00692F0C">
        <w:trPr>
          <w:trHeight w:val="172"/>
        </w:trPr>
        <w:tc>
          <w:tcPr>
            <w:tcW w:w="562" w:type="dxa"/>
            <w:vMerge/>
          </w:tcPr>
          <w:p w14:paraId="79FFAF49" w14:textId="77777777" w:rsidR="00E75DFC" w:rsidRPr="00A93523" w:rsidRDefault="00E75DFC" w:rsidP="002E1A94">
            <w:pPr>
              <w:tabs>
                <w:tab w:val="left" w:pos="426"/>
              </w:tabs>
              <w:ind w:left="426" w:hanging="426"/>
              <w:rPr>
                <w:rFonts w:ascii="Lucida Sans" w:hAnsi="Lucida Sans" w:cs="Calibri"/>
                <w:b/>
                <w:bCs/>
                <w:sz w:val="18"/>
                <w:szCs w:val="18"/>
              </w:rPr>
            </w:pPr>
          </w:p>
        </w:tc>
        <w:tc>
          <w:tcPr>
            <w:tcW w:w="9072" w:type="dxa"/>
            <w:tcBorders>
              <w:bottom w:val="single" w:sz="4" w:space="0" w:color="auto"/>
            </w:tcBorders>
          </w:tcPr>
          <w:p w14:paraId="60F48B37" w14:textId="2E14683A" w:rsidR="00E75DFC" w:rsidRPr="00A93523" w:rsidRDefault="00E75DFC" w:rsidP="002E1A94">
            <w:pPr>
              <w:tabs>
                <w:tab w:val="left" w:pos="426"/>
              </w:tabs>
              <w:ind w:left="426" w:hanging="426"/>
              <w:rPr>
                <w:rFonts w:ascii="Lucida Sans" w:hAnsi="Lucida Sans" w:cs="Calibri"/>
                <w:sz w:val="18"/>
                <w:szCs w:val="18"/>
              </w:rPr>
            </w:pPr>
          </w:p>
        </w:tc>
        <w:tc>
          <w:tcPr>
            <w:tcW w:w="993" w:type="dxa"/>
            <w:vMerge/>
          </w:tcPr>
          <w:p w14:paraId="208D9506" w14:textId="77777777" w:rsidR="00E75DFC" w:rsidRPr="00A93523" w:rsidRDefault="00E75DFC" w:rsidP="002E1A94">
            <w:pPr>
              <w:rPr>
                <w:rFonts w:ascii="Lucida Sans" w:hAnsi="Lucida Sans" w:cs="Calibri"/>
                <w:b/>
                <w:bCs/>
                <w:sz w:val="18"/>
                <w:szCs w:val="18"/>
              </w:rPr>
            </w:pPr>
          </w:p>
        </w:tc>
      </w:tr>
      <w:tr w:rsidR="00F768FA" w:rsidRPr="00A93523" w14:paraId="15BB6C3B" w14:textId="77777777" w:rsidTr="002B63CD">
        <w:trPr>
          <w:trHeight w:val="1331"/>
        </w:trPr>
        <w:tc>
          <w:tcPr>
            <w:tcW w:w="562" w:type="dxa"/>
          </w:tcPr>
          <w:p w14:paraId="55033CFA" w14:textId="15ED87CA" w:rsidR="00F768FA" w:rsidRPr="00A93523" w:rsidRDefault="00F768FA" w:rsidP="002E1A94">
            <w:pPr>
              <w:tabs>
                <w:tab w:val="left" w:pos="426"/>
              </w:tabs>
              <w:ind w:left="426" w:hanging="426"/>
              <w:rPr>
                <w:rFonts w:ascii="Lucida Sans" w:hAnsi="Lucida Sans" w:cs="Calibri"/>
                <w:b/>
                <w:bCs/>
                <w:sz w:val="18"/>
                <w:szCs w:val="18"/>
              </w:rPr>
            </w:pPr>
            <w:r w:rsidRPr="00A93523">
              <w:rPr>
                <w:rFonts w:ascii="Lucida Sans" w:hAnsi="Lucida Sans" w:cs="Calibri"/>
                <w:b/>
                <w:bCs/>
                <w:sz w:val="18"/>
                <w:szCs w:val="18"/>
              </w:rPr>
              <w:t>5</w:t>
            </w:r>
          </w:p>
        </w:tc>
        <w:tc>
          <w:tcPr>
            <w:tcW w:w="9072" w:type="dxa"/>
          </w:tcPr>
          <w:p w14:paraId="0C7C4E7D" w14:textId="47D5CA5A" w:rsidR="00F768FA" w:rsidRPr="00A93523" w:rsidRDefault="00F768FA" w:rsidP="002E1A94">
            <w:pPr>
              <w:tabs>
                <w:tab w:val="left" w:pos="0"/>
              </w:tabs>
              <w:contextualSpacing/>
              <w:rPr>
                <w:rFonts w:ascii="Lucida Sans" w:hAnsi="Lucida Sans" w:cs="Calibri"/>
                <w:iCs/>
                <w:sz w:val="18"/>
                <w:szCs w:val="18"/>
              </w:rPr>
            </w:pPr>
            <w:r w:rsidRPr="00A93523">
              <w:rPr>
                <w:rFonts w:ascii="Lucida Sans" w:hAnsi="Lucida Sans" w:cs="Calibri"/>
                <w:b/>
                <w:bCs/>
                <w:sz w:val="18"/>
                <w:szCs w:val="18"/>
              </w:rPr>
              <w:t>Do all reports confirm that the academic standards of awards are in alignment with the standards set by national subject benchmarks, the Framework for Higher Education Qualifications, any relevant PSRB requirements and the relevant University programme specifications? (Q2.3 on the External Examiner Report Form for Taught Programmes</w:t>
            </w:r>
            <w:r w:rsidRPr="00A93523">
              <w:rPr>
                <w:rFonts w:ascii="Lucida Sans" w:hAnsi="Lucida Sans" w:cs="Calibri"/>
                <w:b/>
                <w:bCs/>
                <w:i/>
                <w:sz w:val="18"/>
                <w:szCs w:val="18"/>
              </w:rPr>
              <w:t xml:space="preserve">). </w:t>
            </w:r>
            <w:r w:rsidRPr="00A93523">
              <w:rPr>
                <w:rFonts w:ascii="Lucida Sans" w:hAnsi="Lucida Sans" w:cs="Calibri"/>
                <w:bCs/>
                <w:i/>
                <w:sz w:val="18"/>
                <w:szCs w:val="18"/>
              </w:rPr>
              <w:t>If no, please state what action is being taken to redress the situation.</w:t>
            </w:r>
          </w:p>
          <w:p w14:paraId="78473708" w14:textId="49E145F2" w:rsidR="00D27FA0" w:rsidRPr="00A93523" w:rsidRDefault="003B38A5" w:rsidP="002B63CD">
            <w:pPr>
              <w:tabs>
                <w:tab w:val="left" w:pos="0"/>
              </w:tabs>
              <w:contextualSpacing/>
              <w:rPr>
                <w:rFonts w:ascii="Lucida Sans" w:hAnsi="Lucida Sans" w:cs="Calibri"/>
                <w:iCs/>
                <w:sz w:val="18"/>
                <w:szCs w:val="18"/>
              </w:rPr>
            </w:pPr>
            <w:r w:rsidRPr="00A93523">
              <w:rPr>
                <w:rFonts w:ascii="Lucida Sans" w:hAnsi="Lucida Sans" w:cs="Calibri"/>
                <w:b/>
                <w:bCs/>
                <w:noProof/>
                <w:sz w:val="18"/>
                <w:szCs w:val="18"/>
              </w:rPr>
              <mc:AlternateContent>
                <mc:Choice Requires="wps">
                  <w:drawing>
                    <wp:anchor distT="0" distB="0" distL="114300" distR="114300" simplePos="0" relativeHeight="251659264" behindDoc="0" locked="0" layoutInCell="1" allowOverlap="1" wp14:anchorId="6D5B52C5" wp14:editId="1BDFD151">
                      <wp:simplePos x="0" y="0"/>
                      <wp:positionH relativeFrom="column">
                        <wp:posOffset>-67310</wp:posOffset>
                      </wp:positionH>
                      <wp:positionV relativeFrom="page">
                        <wp:posOffset>689477</wp:posOffset>
                      </wp:positionV>
                      <wp:extent cx="5758815" cy="6350"/>
                      <wp:effectExtent l="0" t="0" r="32385" b="31750"/>
                      <wp:wrapNone/>
                      <wp:docPr id="29" name="Straight Connector 29"/>
                      <wp:cNvGraphicFramePr/>
                      <a:graphic xmlns:a="http://schemas.openxmlformats.org/drawingml/2006/main">
                        <a:graphicData uri="http://schemas.microsoft.com/office/word/2010/wordprocessingShape">
                          <wps:wsp>
                            <wps:cNvCnPr/>
                            <wps:spPr>
                              <a:xfrm>
                                <a:off x="0" y="0"/>
                                <a:ext cx="575881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659E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3pt,54.3pt" to="448.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" strokecolor="black [3040]">
                      <w10:wrap anchory="page"/>
                    </v:line>
                  </w:pict>
                </mc:Fallback>
              </mc:AlternateContent>
            </w:r>
          </w:p>
        </w:tc>
        <w:tc>
          <w:tcPr>
            <w:tcW w:w="993" w:type="dxa"/>
          </w:tcPr>
          <w:p w14:paraId="5F17238B" w14:textId="39DB3C9C" w:rsidR="00F768FA" w:rsidRPr="00A93523" w:rsidRDefault="00950F13" w:rsidP="002E1A94">
            <w:pPr>
              <w:rPr>
                <w:rFonts w:ascii="Lucida Sans" w:hAnsi="Lucida Sans" w:cs="Calibri"/>
                <w:b/>
                <w:bCs/>
                <w:sz w:val="18"/>
                <w:szCs w:val="18"/>
              </w:rPr>
            </w:pPr>
            <w:r w:rsidRPr="00A93523">
              <w:rPr>
                <w:rFonts w:ascii="Lucida Sans" w:hAnsi="Lucida Sans" w:cs="Calibri"/>
                <w:b/>
                <w:bCs/>
                <w:sz w:val="18"/>
                <w:szCs w:val="18"/>
              </w:rPr>
              <w:t>Yes/No</w:t>
            </w:r>
          </w:p>
        </w:tc>
      </w:tr>
      <w:tr w:rsidR="00E75DFC" w:rsidRPr="00A93523" w14:paraId="3861DEB1" w14:textId="77777777" w:rsidTr="00692F0C">
        <w:trPr>
          <w:trHeight w:val="666"/>
        </w:trPr>
        <w:tc>
          <w:tcPr>
            <w:tcW w:w="562" w:type="dxa"/>
            <w:vMerge w:val="restart"/>
          </w:tcPr>
          <w:p w14:paraId="25FF59D9" w14:textId="589B8537" w:rsidR="00E75DFC" w:rsidRPr="00A93523" w:rsidRDefault="00686024" w:rsidP="002E1A94">
            <w:pPr>
              <w:tabs>
                <w:tab w:val="left" w:pos="426"/>
              </w:tabs>
              <w:ind w:left="426" w:hanging="426"/>
              <w:rPr>
                <w:rFonts w:ascii="Lucida Sans" w:hAnsi="Lucida Sans" w:cs="Calibri"/>
                <w:b/>
                <w:bCs/>
                <w:sz w:val="18"/>
                <w:szCs w:val="18"/>
              </w:rPr>
            </w:pPr>
            <w:r w:rsidRPr="00A93523">
              <w:rPr>
                <w:rFonts w:ascii="Lucida Sans" w:hAnsi="Lucida Sans" w:cs="Calibri"/>
                <w:b/>
                <w:bCs/>
                <w:sz w:val="18"/>
                <w:szCs w:val="18"/>
              </w:rPr>
              <w:t>6</w:t>
            </w:r>
          </w:p>
        </w:tc>
        <w:tc>
          <w:tcPr>
            <w:tcW w:w="9072" w:type="dxa"/>
          </w:tcPr>
          <w:p w14:paraId="6CF31614" w14:textId="771F28E5" w:rsidR="00E75DFC" w:rsidRPr="00A93523" w:rsidRDefault="00E75DFC" w:rsidP="002E1A94">
            <w:pPr>
              <w:tabs>
                <w:tab w:val="left" w:pos="0"/>
              </w:tabs>
              <w:rPr>
                <w:rFonts w:ascii="Lucida Sans" w:hAnsi="Lucida Sans" w:cs="Calibri"/>
                <w:bCs/>
                <w:i/>
                <w:sz w:val="18"/>
                <w:szCs w:val="18"/>
              </w:rPr>
            </w:pPr>
            <w:r w:rsidRPr="00A93523">
              <w:rPr>
                <w:rFonts w:ascii="Lucida Sans" w:hAnsi="Lucida Sans" w:cs="Calibri"/>
                <w:b/>
                <w:bCs/>
                <w:sz w:val="18"/>
                <w:szCs w:val="18"/>
              </w:rPr>
              <w:t xml:space="preserve">Has any external examiner answered ‘yes’ to </w:t>
            </w:r>
            <w:r w:rsidR="00686024" w:rsidRPr="00A93523">
              <w:rPr>
                <w:rFonts w:ascii="Lucida Sans" w:hAnsi="Lucida Sans" w:cs="Calibri"/>
                <w:b/>
                <w:bCs/>
                <w:sz w:val="18"/>
                <w:szCs w:val="18"/>
              </w:rPr>
              <w:t>questions 2.1, 2.2</w:t>
            </w:r>
            <w:r w:rsidR="002E1A94" w:rsidRPr="00A93523">
              <w:rPr>
                <w:rFonts w:ascii="Lucida Sans" w:hAnsi="Lucida Sans" w:cs="Calibri"/>
                <w:b/>
                <w:bCs/>
                <w:sz w:val="18"/>
                <w:szCs w:val="18"/>
              </w:rPr>
              <w:t xml:space="preserve">, 2.3 </w:t>
            </w:r>
            <w:r w:rsidR="00686024" w:rsidRPr="00A93523">
              <w:rPr>
                <w:rFonts w:ascii="Lucida Sans" w:hAnsi="Lucida Sans" w:cs="Calibri"/>
                <w:b/>
                <w:bCs/>
                <w:sz w:val="18"/>
                <w:szCs w:val="18"/>
              </w:rPr>
              <w:t>or</w:t>
            </w:r>
            <w:r w:rsidR="002E1A94" w:rsidRPr="00A93523">
              <w:rPr>
                <w:rFonts w:ascii="Lucida Sans" w:hAnsi="Lucida Sans" w:cs="Calibri"/>
                <w:b/>
                <w:bCs/>
                <w:sz w:val="18"/>
                <w:szCs w:val="18"/>
              </w:rPr>
              <w:t xml:space="preserve"> 2.4</w:t>
            </w:r>
            <w:r w:rsidR="00686024" w:rsidRPr="00A93523">
              <w:rPr>
                <w:rFonts w:ascii="Lucida Sans" w:hAnsi="Lucida Sans" w:cs="Calibri"/>
                <w:b/>
                <w:bCs/>
                <w:sz w:val="18"/>
                <w:szCs w:val="18"/>
              </w:rPr>
              <w:t xml:space="preserve"> </w:t>
            </w:r>
            <w:r w:rsidRPr="00A93523">
              <w:rPr>
                <w:rFonts w:ascii="Lucida Sans" w:hAnsi="Lucida Sans" w:cs="Calibri"/>
                <w:b/>
                <w:bCs/>
                <w:sz w:val="18"/>
                <w:szCs w:val="18"/>
              </w:rPr>
              <w:t xml:space="preserve">in their report but raised concerns in the comments box for </w:t>
            </w:r>
            <w:r w:rsidR="00686024" w:rsidRPr="00A93523">
              <w:rPr>
                <w:rFonts w:ascii="Lucida Sans" w:hAnsi="Lucida Sans" w:cs="Calibri"/>
                <w:b/>
                <w:bCs/>
                <w:sz w:val="18"/>
                <w:szCs w:val="18"/>
              </w:rPr>
              <w:t>any</w:t>
            </w:r>
            <w:r w:rsidRPr="00A93523">
              <w:rPr>
                <w:rFonts w:ascii="Lucida Sans" w:hAnsi="Lucida Sans" w:cs="Calibri"/>
                <w:b/>
                <w:bCs/>
                <w:sz w:val="18"/>
                <w:szCs w:val="18"/>
              </w:rPr>
              <w:t xml:space="preserve"> of these questions?  </w:t>
            </w:r>
            <w:r w:rsidRPr="00A93523">
              <w:rPr>
                <w:rFonts w:ascii="Lucida Sans" w:hAnsi="Lucida Sans" w:cs="Calibri"/>
                <w:bCs/>
                <w:i/>
                <w:sz w:val="18"/>
                <w:szCs w:val="18"/>
              </w:rPr>
              <w:t>If so</w:t>
            </w:r>
            <w:r w:rsidR="00531413" w:rsidRPr="00A93523">
              <w:rPr>
                <w:rFonts w:ascii="Lucida Sans" w:hAnsi="Lucida Sans" w:cs="Calibri"/>
                <w:bCs/>
                <w:i/>
                <w:sz w:val="18"/>
                <w:szCs w:val="18"/>
              </w:rPr>
              <w:t>,</w:t>
            </w:r>
            <w:r w:rsidRPr="00A93523">
              <w:rPr>
                <w:rFonts w:ascii="Lucida Sans" w:hAnsi="Lucida Sans" w:cs="Calibri"/>
                <w:bCs/>
                <w:i/>
                <w:sz w:val="18"/>
                <w:szCs w:val="18"/>
              </w:rPr>
              <w:t xml:space="preserve"> please comment below and indicate what action is being taken in response.</w:t>
            </w:r>
          </w:p>
        </w:tc>
        <w:tc>
          <w:tcPr>
            <w:tcW w:w="993" w:type="dxa"/>
            <w:vMerge w:val="restart"/>
          </w:tcPr>
          <w:p w14:paraId="44A2E617" w14:textId="77777777" w:rsidR="00E75DFC" w:rsidRPr="00A93523" w:rsidRDefault="00E75DFC" w:rsidP="002E1A94">
            <w:pPr>
              <w:rPr>
                <w:rFonts w:ascii="Lucida Sans" w:hAnsi="Lucida Sans" w:cs="Calibri"/>
                <w:b/>
                <w:bCs/>
                <w:sz w:val="18"/>
                <w:szCs w:val="18"/>
              </w:rPr>
            </w:pPr>
            <w:r w:rsidRPr="00A93523">
              <w:rPr>
                <w:rFonts w:ascii="Lucida Sans" w:hAnsi="Lucida Sans" w:cs="Calibri"/>
                <w:b/>
                <w:bCs/>
                <w:sz w:val="18"/>
                <w:szCs w:val="18"/>
              </w:rPr>
              <w:t>Yes/No</w:t>
            </w:r>
          </w:p>
        </w:tc>
      </w:tr>
      <w:tr w:rsidR="00E75DFC" w:rsidRPr="00A93523" w14:paraId="4E52F03E" w14:textId="77777777" w:rsidTr="00692F0C">
        <w:trPr>
          <w:trHeight w:val="183"/>
        </w:trPr>
        <w:tc>
          <w:tcPr>
            <w:tcW w:w="562" w:type="dxa"/>
            <w:vMerge/>
          </w:tcPr>
          <w:p w14:paraId="03AEDA74" w14:textId="77777777" w:rsidR="00E75DFC" w:rsidRPr="00A93523" w:rsidRDefault="00E75DFC" w:rsidP="002E1A94">
            <w:pPr>
              <w:tabs>
                <w:tab w:val="left" w:pos="426"/>
              </w:tabs>
              <w:ind w:left="426" w:hanging="426"/>
              <w:rPr>
                <w:rFonts w:ascii="Lucida Sans" w:hAnsi="Lucida Sans" w:cs="Calibri"/>
                <w:b/>
                <w:bCs/>
                <w:sz w:val="18"/>
                <w:szCs w:val="18"/>
              </w:rPr>
            </w:pPr>
          </w:p>
        </w:tc>
        <w:tc>
          <w:tcPr>
            <w:tcW w:w="9072" w:type="dxa"/>
          </w:tcPr>
          <w:p w14:paraId="65FF4B83" w14:textId="7882EA46" w:rsidR="00E75DFC" w:rsidRPr="00A93523" w:rsidRDefault="00E75DFC" w:rsidP="002E1A94">
            <w:pPr>
              <w:rPr>
                <w:rFonts w:ascii="Lucida Sans" w:hAnsi="Lucida Sans" w:cs="Calibri"/>
                <w:sz w:val="18"/>
                <w:szCs w:val="18"/>
              </w:rPr>
            </w:pPr>
          </w:p>
        </w:tc>
        <w:tc>
          <w:tcPr>
            <w:tcW w:w="993" w:type="dxa"/>
            <w:vMerge/>
          </w:tcPr>
          <w:p w14:paraId="0E00C359" w14:textId="77777777" w:rsidR="00E75DFC" w:rsidRPr="00A93523" w:rsidRDefault="00E75DFC" w:rsidP="002E1A94">
            <w:pPr>
              <w:rPr>
                <w:rFonts w:ascii="Lucida Sans" w:hAnsi="Lucida Sans" w:cs="Calibri"/>
                <w:b/>
                <w:bCs/>
                <w:sz w:val="18"/>
                <w:szCs w:val="18"/>
              </w:rPr>
            </w:pPr>
          </w:p>
        </w:tc>
      </w:tr>
      <w:tr w:rsidR="00E75DFC" w:rsidRPr="00A93523" w14:paraId="6BF715E7" w14:textId="77777777" w:rsidTr="00692F0C">
        <w:trPr>
          <w:trHeight w:val="860"/>
        </w:trPr>
        <w:tc>
          <w:tcPr>
            <w:tcW w:w="562" w:type="dxa"/>
            <w:vMerge w:val="restart"/>
          </w:tcPr>
          <w:p w14:paraId="0D730A93" w14:textId="441CB0CD" w:rsidR="00E75DFC" w:rsidRPr="00A93523" w:rsidRDefault="002E1A94" w:rsidP="002E1A94">
            <w:pPr>
              <w:tabs>
                <w:tab w:val="left" w:pos="567"/>
              </w:tabs>
              <w:ind w:left="426" w:hanging="426"/>
              <w:rPr>
                <w:rFonts w:ascii="Lucida Sans" w:hAnsi="Lucida Sans" w:cs="Calibri"/>
                <w:b/>
                <w:bCs/>
                <w:sz w:val="18"/>
                <w:szCs w:val="18"/>
              </w:rPr>
            </w:pPr>
            <w:r w:rsidRPr="00A93523">
              <w:rPr>
                <w:rFonts w:ascii="Lucida Sans" w:hAnsi="Lucida Sans" w:cs="Calibri"/>
                <w:b/>
                <w:bCs/>
                <w:sz w:val="18"/>
                <w:szCs w:val="18"/>
              </w:rPr>
              <w:t>7</w:t>
            </w:r>
          </w:p>
        </w:tc>
        <w:tc>
          <w:tcPr>
            <w:tcW w:w="9072" w:type="dxa"/>
          </w:tcPr>
          <w:p w14:paraId="6BF715E5" w14:textId="3A7F2E09" w:rsidR="00E75DFC" w:rsidRPr="00A93523" w:rsidRDefault="00E75DFC" w:rsidP="002E7394">
            <w:pPr>
              <w:tabs>
                <w:tab w:val="left" w:pos="0"/>
              </w:tabs>
              <w:rPr>
                <w:rFonts w:ascii="Lucida Sans" w:hAnsi="Lucida Sans" w:cs="Calibri"/>
                <w:bCs/>
                <w:sz w:val="18"/>
                <w:szCs w:val="18"/>
              </w:rPr>
            </w:pPr>
            <w:r w:rsidRPr="00A93523">
              <w:rPr>
                <w:rFonts w:ascii="Lucida Sans" w:hAnsi="Lucida Sans" w:cs="Calibri"/>
                <w:b/>
                <w:bCs/>
                <w:sz w:val="18"/>
                <w:szCs w:val="18"/>
              </w:rPr>
              <w:t>Have all external examiners (where applicable) confirmed that recommendations made in previous report(s) have been, or are being, addressed to their satisfaction? (Q</w:t>
            </w:r>
            <w:r w:rsidR="002E1A94" w:rsidRPr="00A93523">
              <w:rPr>
                <w:rFonts w:ascii="Lucida Sans" w:hAnsi="Lucida Sans" w:cs="Calibri"/>
                <w:b/>
                <w:bCs/>
                <w:sz w:val="18"/>
                <w:szCs w:val="18"/>
              </w:rPr>
              <w:t>1</w:t>
            </w:r>
            <w:r w:rsidR="00FB13DF" w:rsidRPr="00A93523">
              <w:rPr>
                <w:rFonts w:ascii="Lucida Sans" w:hAnsi="Lucida Sans" w:cs="Calibri"/>
                <w:b/>
                <w:bCs/>
                <w:sz w:val="18"/>
                <w:szCs w:val="18"/>
              </w:rPr>
              <w:t>0</w:t>
            </w:r>
            <w:r w:rsidRPr="00A93523">
              <w:rPr>
                <w:rFonts w:ascii="Lucida Sans" w:hAnsi="Lucida Sans" w:cs="Calibri"/>
                <w:b/>
                <w:bCs/>
                <w:sz w:val="18"/>
                <w:szCs w:val="18"/>
              </w:rPr>
              <w:t xml:space="preserve"> on </w:t>
            </w:r>
            <w:r w:rsidR="00531413" w:rsidRPr="00A93523">
              <w:rPr>
                <w:rFonts w:ascii="Lucida Sans" w:hAnsi="Lucida Sans" w:cs="Calibri"/>
                <w:b/>
                <w:bCs/>
                <w:sz w:val="18"/>
                <w:szCs w:val="18"/>
              </w:rPr>
              <w:t xml:space="preserve">the </w:t>
            </w:r>
            <w:r w:rsidRPr="00A93523">
              <w:rPr>
                <w:rFonts w:ascii="Lucida Sans" w:hAnsi="Lucida Sans" w:cs="Calibri"/>
                <w:b/>
                <w:bCs/>
                <w:sz w:val="18"/>
                <w:szCs w:val="18"/>
              </w:rPr>
              <w:t xml:space="preserve">external examiner report and responses form). </w:t>
            </w:r>
            <w:r w:rsidRPr="00A93523">
              <w:rPr>
                <w:rFonts w:ascii="Lucida Sans" w:hAnsi="Lucida Sans" w:cs="Calibri"/>
                <w:bCs/>
                <w:i/>
                <w:sz w:val="18"/>
                <w:szCs w:val="18"/>
              </w:rPr>
              <w:t>If no</w:t>
            </w:r>
            <w:r w:rsidR="00531413" w:rsidRPr="00A93523">
              <w:rPr>
                <w:rFonts w:ascii="Lucida Sans" w:hAnsi="Lucida Sans" w:cs="Calibri"/>
                <w:bCs/>
                <w:i/>
                <w:sz w:val="18"/>
                <w:szCs w:val="18"/>
              </w:rPr>
              <w:t>,</w:t>
            </w:r>
            <w:r w:rsidRPr="00A93523">
              <w:rPr>
                <w:rFonts w:ascii="Lucida Sans" w:hAnsi="Lucida Sans" w:cs="Calibri"/>
                <w:bCs/>
                <w:i/>
                <w:sz w:val="18"/>
                <w:szCs w:val="18"/>
              </w:rPr>
              <w:t xml:space="preserve"> please state what action is being taken to redress the situation</w:t>
            </w:r>
            <w:r w:rsidR="00DB0402" w:rsidRPr="00A93523">
              <w:rPr>
                <w:rFonts w:ascii="Lucida Sans" w:hAnsi="Lucida Sans" w:cs="Calibri"/>
                <w:bCs/>
                <w:i/>
                <w:sz w:val="18"/>
                <w:szCs w:val="18"/>
              </w:rPr>
              <w:t xml:space="preserve"> in Section 1</w:t>
            </w:r>
            <w:r w:rsidR="00FB13DF" w:rsidRPr="00A93523">
              <w:rPr>
                <w:rFonts w:ascii="Lucida Sans" w:hAnsi="Lucida Sans" w:cs="Calibri"/>
                <w:bCs/>
                <w:i/>
                <w:sz w:val="18"/>
                <w:szCs w:val="18"/>
              </w:rPr>
              <w:t>4</w:t>
            </w:r>
            <w:r w:rsidRPr="00A93523">
              <w:rPr>
                <w:rFonts w:ascii="Lucida Sans" w:hAnsi="Lucida Sans" w:cs="Calibri"/>
                <w:bCs/>
                <w:i/>
                <w:sz w:val="18"/>
                <w:szCs w:val="18"/>
              </w:rPr>
              <w:t>.</w:t>
            </w:r>
          </w:p>
        </w:tc>
        <w:tc>
          <w:tcPr>
            <w:tcW w:w="993" w:type="dxa"/>
            <w:vMerge w:val="restart"/>
          </w:tcPr>
          <w:p w14:paraId="6BF715E6" w14:textId="77777777" w:rsidR="00E75DFC" w:rsidRPr="00A93523" w:rsidRDefault="00E75DFC" w:rsidP="002E1A94">
            <w:pPr>
              <w:rPr>
                <w:rFonts w:ascii="Lucida Sans" w:hAnsi="Lucida Sans" w:cs="Calibri"/>
                <w:b/>
                <w:bCs/>
                <w:sz w:val="18"/>
                <w:szCs w:val="18"/>
              </w:rPr>
            </w:pPr>
            <w:r w:rsidRPr="00A93523">
              <w:rPr>
                <w:rFonts w:ascii="Lucida Sans" w:hAnsi="Lucida Sans" w:cs="Calibri"/>
                <w:b/>
                <w:bCs/>
                <w:sz w:val="18"/>
                <w:szCs w:val="18"/>
              </w:rPr>
              <w:t>Yes/No</w:t>
            </w:r>
          </w:p>
        </w:tc>
      </w:tr>
      <w:tr w:rsidR="00E75DFC" w:rsidRPr="00A93523" w14:paraId="2AD5ACD3" w14:textId="77777777" w:rsidTr="00692F0C">
        <w:trPr>
          <w:trHeight w:val="193"/>
        </w:trPr>
        <w:tc>
          <w:tcPr>
            <w:tcW w:w="562" w:type="dxa"/>
            <w:vMerge/>
          </w:tcPr>
          <w:p w14:paraId="71F0389F" w14:textId="77777777" w:rsidR="00E75DFC" w:rsidRPr="00A93523" w:rsidRDefault="00E75DFC" w:rsidP="002E1A94">
            <w:pPr>
              <w:tabs>
                <w:tab w:val="left" w:pos="567"/>
              </w:tabs>
              <w:ind w:left="426" w:hanging="426"/>
              <w:rPr>
                <w:rFonts w:ascii="Lucida Sans" w:hAnsi="Lucida Sans" w:cs="Calibri"/>
                <w:b/>
                <w:bCs/>
                <w:sz w:val="18"/>
                <w:szCs w:val="18"/>
              </w:rPr>
            </w:pPr>
          </w:p>
        </w:tc>
        <w:tc>
          <w:tcPr>
            <w:tcW w:w="9072" w:type="dxa"/>
          </w:tcPr>
          <w:p w14:paraId="27B927D8" w14:textId="77777777" w:rsidR="00E75DFC" w:rsidRPr="00A93523" w:rsidRDefault="00E75DFC" w:rsidP="002E1A94">
            <w:pPr>
              <w:tabs>
                <w:tab w:val="left" w:pos="567"/>
              </w:tabs>
              <w:ind w:left="426" w:hanging="426"/>
              <w:rPr>
                <w:rFonts w:ascii="Lucida Sans" w:hAnsi="Lucida Sans" w:cs="Calibri"/>
                <w:sz w:val="18"/>
                <w:szCs w:val="18"/>
              </w:rPr>
            </w:pPr>
          </w:p>
        </w:tc>
        <w:tc>
          <w:tcPr>
            <w:tcW w:w="993" w:type="dxa"/>
            <w:vMerge/>
          </w:tcPr>
          <w:p w14:paraId="053A5B85" w14:textId="77777777" w:rsidR="00E75DFC" w:rsidRPr="00A93523" w:rsidRDefault="00E75DFC" w:rsidP="002E1A94">
            <w:pPr>
              <w:rPr>
                <w:rFonts w:ascii="Lucida Sans" w:hAnsi="Lucida Sans" w:cs="Calibri"/>
                <w:b/>
                <w:bCs/>
                <w:sz w:val="18"/>
                <w:szCs w:val="18"/>
              </w:rPr>
            </w:pPr>
          </w:p>
        </w:tc>
      </w:tr>
      <w:tr w:rsidR="00E75DFC" w:rsidRPr="00A93523" w14:paraId="6BF715EC" w14:textId="77777777" w:rsidTr="00692F0C">
        <w:trPr>
          <w:trHeight w:val="317"/>
        </w:trPr>
        <w:tc>
          <w:tcPr>
            <w:tcW w:w="562" w:type="dxa"/>
            <w:vMerge w:val="restart"/>
          </w:tcPr>
          <w:p w14:paraId="0FF7EE1D" w14:textId="6BB595B9" w:rsidR="00E75DFC" w:rsidRPr="00A93523" w:rsidRDefault="002E1A94" w:rsidP="002E1A94">
            <w:pPr>
              <w:tabs>
                <w:tab w:val="left" w:pos="426"/>
              </w:tabs>
              <w:ind w:left="426" w:hanging="426"/>
              <w:rPr>
                <w:rFonts w:ascii="Lucida Sans" w:hAnsi="Lucida Sans" w:cs="Calibri"/>
                <w:b/>
                <w:bCs/>
                <w:sz w:val="18"/>
                <w:szCs w:val="18"/>
              </w:rPr>
            </w:pPr>
            <w:r w:rsidRPr="00A93523">
              <w:rPr>
                <w:rFonts w:ascii="Lucida Sans" w:hAnsi="Lucida Sans" w:cs="Calibri"/>
                <w:b/>
                <w:bCs/>
                <w:sz w:val="18"/>
                <w:szCs w:val="18"/>
              </w:rPr>
              <w:t>8</w:t>
            </w:r>
          </w:p>
        </w:tc>
        <w:tc>
          <w:tcPr>
            <w:tcW w:w="9072" w:type="dxa"/>
          </w:tcPr>
          <w:p w14:paraId="6BF715EA" w14:textId="1822D0F2" w:rsidR="00E75DFC" w:rsidRPr="00A93523" w:rsidRDefault="00270721" w:rsidP="007D6FA2">
            <w:pPr>
              <w:tabs>
                <w:tab w:val="left" w:pos="0"/>
              </w:tabs>
              <w:rPr>
                <w:rFonts w:ascii="Lucida Sans" w:hAnsi="Lucida Sans" w:cs="Calibri"/>
                <w:bCs/>
                <w:sz w:val="18"/>
                <w:szCs w:val="18"/>
              </w:rPr>
            </w:pPr>
            <w:r w:rsidRPr="00A93523">
              <w:rPr>
                <w:rFonts w:ascii="Lucida Sans" w:hAnsi="Lucida Sans" w:cs="Calibri"/>
                <w:b/>
                <w:bCs/>
                <w:sz w:val="18"/>
                <w:szCs w:val="18"/>
              </w:rPr>
              <w:t xml:space="preserve">Please state when </w:t>
            </w:r>
            <w:r w:rsidR="00E75DFC" w:rsidRPr="00A93523">
              <w:rPr>
                <w:rFonts w:ascii="Lucida Sans" w:hAnsi="Lucida Sans" w:cs="Calibri"/>
                <w:b/>
                <w:bCs/>
                <w:sz w:val="18"/>
                <w:szCs w:val="18"/>
              </w:rPr>
              <w:t xml:space="preserve">reports and responses </w:t>
            </w:r>
            <w:r w:rsidRPr="00A93523">
              <w:rPr>
                <w:rFonts w:ascii="Lucida Sans" w:hAnsi="Lucida Sans" w:cs="Calibri"/>
                <w:b/>
                <w:bCs/>
                <w:sz w:val="18"/>
                <w:szCs w:val="18"/>
              </w:rPr>
              <w:t xml:space="preserve">will be </w:t>
            </w:r>
            <w:r w:rsidR="00E75DFC" w:rsidRPr="00A93523">
              <w:rPr>
                <w:rFonts w:ascii="Lucida Sans" w:hAnsi="Lucida Sans" w:cs="Calibri"/>
                <w:b/>
                <w:bCs/>
                <w:sz w:val="18"/>
                <w:szCs w:val="18"/>
              </w:rPr>
              <w:t xml:space="preserve">made available </w:t>
            </w:r>
            <w:r w:rsidRPr="00A93523">
              <w:rPr>
                <w:rFonts w:ascii="Lucida Sans" w:hAnsi="Lucida Sans" w:cs="Calibri"/>
                <w:b/>
                <w:bCs/>
                <w:sz w:val="18"/>
                <w:szCs w:val="18"/>
              </w:rPr>
              <w:t xml:space="preserve">to </w:t>
            </w:r>
            <w:r w:rsidR="00E75DFC" w:rsidRPr="00A93523">
              <w:rPr>
                <w:rFonts w:ascii="Lucida Sans" w:hAnsi="Lucida Sans" w:cs="Calibri"/>
                <w:b/>
                <w:bCs/>
                <w:sz w:val="18"/>
                <w:szCs w:val="18"/>
              </w:rPr>
              <w:t xml:space="preserve">the relevant </w:t>
            </w:r>
            <w:proofErr w:type="gramStart"/>
            <w:r w:rsidR="00E75DFC" w:rsidRPr="00A93523">
              <w:rPr>
                <w:rFonts w:ascii="Lucida Sans" w:hAnsi="Lucida Sans" w:cs="Calibri"/>
                <w:b/>
                <w:bCs/>
                <w:sz w:val="18"/>
                <w:szCs w:val="18"/>
              </w:rPr>
              <w:t>Staff:Student</w:t>
            </w:r>
            <w:proofErr w:type="gramEnd"/>
            <w:r w:rsidR="00E75DFC" w:rsidRPr="00A93523">
              <w:rPr>
                <w:rFonts w:ascii="Lucida Sans" w:hAnsi="Lucida Sans" w:cs="Calibri"/>
                <w:b/>
                <w:bCs/>
                <w:sz w:val="18"/>
                <w:szCs w:val="18"/>
              </w:rPr>
              <w:t xml:space="preserve"> Liaison Committee(s) (SSLC)</w:t>
            </w:r>
            <w:r w:rsidR="00EE1459" w:rsidRPr="00A93523">
              <w:rPr>
                <w:rFonts w:ascii="Lucida Sans" w:hAnsi="Lucida Sans" w:cs="Calibri"/>
                <w:b/>
                <w:bCs/>
                <w:sz w:val="18"/>
                <w:szCs w:val="18"/>
              </w:rPr>
              <w:t xml:space="preserve"> </w:t>
            </w:r>
            <w:r w:rsidR="00EE1459" w:rsidRPr="00A93523">
              <w:rPr>
                <w:rFonts w:ascii="Lucida Sans" w:hAnsi="Lucida Sans" w:cs="Calibri"/>
                <w:i/>
                <w:iCs/>
                <w:sz w:val="18"/>
                <w:szCs w:val="18"/>
              </w:rPr>
              <w:t>(date of meeting)</w:t>
            </w:r>
            <w:r w:rsidR="00E75DFC" w:rsidRPr="00A93523">
              <w:rPr>
                <w:rFonts w:ascii="Lucida Sans" w:hAnsi="Lucida Sans" w:cs="Calibri"/>
                <w:i/>
                <w:iCs/>
                <w:sz w:val="18"/>
                <w:szCs w:val="18"/>
              </w:rPr>
              <w:t>.</w:t>
            </w:r>
            <w:r w:rsidR="00E75DFC" w:rsidRPr="00A93523">
              <w:rPr>
                <w:rFonts w:ascii="Lucida Sans" w:hAnsi="Lucida Sans" w:cs="Calibri"/>
                <w:b/>
                <w:bCs/>
                <w:sz w:val="18"/>
                <w:szCs w:val="18"/>
              </w:rPr>
              <w:t xml:space="preserve">  </w:t>
            </w:r>
          </w:p>
        </w:tc>
        <w:tc>
          <w:tcPr>
            <w:tcW w:w="993" w:type="dxa"/>
            <w:vMerge w:val="restart"/>
          </w:tcPr>
          <w:p w14:paraId="6BF715EB" w14:textId="6C9F39D7" w:rsidR="00E75DFC" w:rsidRPr="00A93523" w:rsidRDefault="00E75DFC" w:rsidP="002E1A94">
            <w:pPr>
              <w:rPr>
                <w:rFonts w:ascii="Lucida Sans" w:hAnsi="Lucida Sans" w:cs="Calibri"/>
                <w:b/>
                <w:bCs/>
                <w:sz w:val="18"/>
                <w:szCs w:val="18"/>
              </w:rPr>
            </w:pPr>
          </w:p>
        </w:tc>
      </w:tr>
      <w:tr w:rsidR="00E75DFC" w:rsidRPr="00A93523" w14:paraId="2EBC1E95" w14:textId="77777777" w:rsidTr="00692F0C">
        <w:trPr>
          <w:trHeight w:val="172"/>
        </w:trPr>
        <w:tc>
          <w:tcPr>
            <w:tcW w:w="562" w:type="dxa"/>
            <w:vMerge/>
          </w:tcPr>
          <w:p w14:paraId="68EC8D22" w14:textId="77777777" w:rsidR="00E75DFC" w:rsidRPr="00A93523" w:rsidRDefault="00E75DFC" w:rsidP="002E1A94">
            <w:pPr>
              <w:tabs>
                <w:tab w:val="left" w:pos="426"/>
              </w:tabs>
              <w:ind w:left="426" w:hanging="426"/>
              <w:rPr>
                <w:rFonts w:ascii="Lucida Sans" w:hAnsi="Lucida Sans" w:cs="Calibri"/>
                <w:b/>
                <w:bCs/>
                <w:sz w:val="18"/>
                <w:szCs w:val="18"/>
              </w:rPr>
            </w:pPr>
          </w:p>
        </w:tc>
        <w:tc>
          <w:tcPr>
            <w:tcW w:w="9072" w:type="dxa"/>
          </w:tcPr>
          <w:p w14:paraId="55EF4C9C" w14:textId="77777777" w:rsidR="00E75DFC" w:rsidRPr="00A93523" w:rsidRDefault="00E75DFC" w:rsidP="002E1A94">
            <w:pPr>
              <w:tabs>
                <w:tab w:val="left" w:pos="405"/>
                <w:tab w:val="left" w:pos="510"/>
              </w:tabs>
              <w:rPr>
                <w:rFonts w:ascii="Lucida Sans" w:hAnsi="Lucida Sans" w:cs="Calibri"/>
                <w:sz w:val="18"/>
                <w:szCs w:val="18"/>
              </w:rPr>
            </w:pPr>
          </w:p>
        </w:tc>
        <w:tc>
          <w:tcPr>
            <w:tcW w:w="993" w:type="dxa"/>
            <w:vMerge/>
          </w:tcPr>
          <w:p w14:paraId="585ACECB" w14:textId="77777777" w:rsidR="00E75DFC" w:rsidRPr="00A93523" w:rsidRDefault="00E75DFC" w:rsidP="002E1A94">
            <w:pPr>
              <w:rPr>
                <w:rFonts w:ascii="Lucida Sans" w:hAnsi="Lucida Sans" w:cs="Calibri"/>
                <w:b/>
                <w:bCs/>
                <w:sz w:val="18"/>
                <w:szCs w:val="18"/>
              </w:rPr>
            </w:pPr>
          </w:p>
        </w:tc>
      </w:tr>
    </w:tbl>
    <w:p w14:paraId="5073F05B" w14:textId="122CBEE1" w:rsidR="00A276AF" w:rsidRPr="00A93523" w:rsidRDefault="00A276AF" w:rsidP="002E1A94">
      <w:pPr>
        <w:rPr>
          <w:rFonts w:ascii="Lucida Sans" w:hAnsi="Lucida Sans" w:cs="Calibri"/>
          <w:sz w:val="18"/>
          <w:szCs w:val="18"/>
        </w:rPr>
      </w:pPr>
    </w:p>
    <w:tbl>
      <w:tblPr>
        <w:tblStyle w:val="TableGrid"/>
        <w:tblW w:w="10598" w:type="dxa"/>
        <w:tblLook w:val="04A0" w:firstRow="1" w:lastRow="0" w:firstColumn="1" w:lastColumn="0" w:noHBand="0" w:noVBand="1"/>
      </w:tblPr>
      <w:tblGrid>
        <w:gridCol w:w="562"/>
        <w:gridCol w:w="10036"/>
      </w:tblGrid>
      <w:tr w:rsidR="004E1E87" w:rsidRPr="00A93523" w14:paraId="0D3F40E9" w14:textId="77777777" w:rsidTr="007F75D7">
        <w:trPr>
          <w:tblHeader/>
        </w:trPr>
        <w:tc>
          <w:tcPr>
            <w:tcW w:w="10598" w:type="dxa"/>
            <w:gridSpan w:val="2"/>
            <w:shd w:val="clear" w:color="auto" w:fill="BFBFBF" w:themeFill="background1" w:themeFillShade="BF"/>
          </w:tcPr>
          <w:p w14:paraId="2C1DC5F0" w14:textId="5125EA35" w:rsidR="002A572D" w:rsidRPr="00A93523" w:rsidRDefault="004E1E87" w:rsidP="002E1A94">
            <w:pPr>
              <w:rPr>
                <w:rFonts w:ascii="Lucida Sans" w:hAnsi="Lucida Sans" w:cs="Calibri"/>
                <w:b/>
                <w:bCs/>
                <w:sz w:val="18"/>
                <w:szCs w:val="18"/>
              </w:rPr>
            </w:pPr>
            <w:r w:rsidRPr="00A93523">
              <w:rPr>
                <w:rFonts w:ascii="Lucida Sans" w:hAnsi="Lucida Sans" w:cs="Calibri"/>
                <w:b/>
                <w:bCs/>
                <w:sz w:val="18"/>
                <w:szCs w:val="18"/>
              </w:rPr>
              <w:t>Brief summary of feedback from external examiner reports</w:t>
            </w:r>
            <w:r w:rsidR="002A572D" w:rsidRPr="00A93523">
              <w:rPr>
                <w:rFonts w:ascii="Lucida Sans" w:hAnsi="Lucida Sans" w:cs="Calibri"/>
                <w:b/>
                <w:bCs/>
                <w:sz w:val="18"/>
                <w:szCs w:val="18"/>
              </w:rPr>
              <w:t xml:space="preserve"> and responses</w:t>
            </w:r>
            <w:r w:rsidR="002D5EB0" w:rsidRPr="00A93523">
              <w:rPr>
                <w:rFonts w:ascii="Lucida Sans" w:hAnsi="Lucida Sans" w:cs="Calibri"/>
                <w:b/>
                <w:bCs/>
                <w:sz w:val="18"/>
                <w:szCs w:val="18"/>
              </w:rPr>
              <w:t xml:space="preserve"> across the </w:t>
            </w:r>
            <w:r w:rsidR="00D80342" w:rsidRPr="00A93523">
              <w:rPr>
                <w:rFonts w:ascii="Lucida Sans" w:hAnsi="Lucida Sans" w:cs="Calibri"/>
                <w:b/>
                <w:bCs/>
                <w:sz w:val="18"/>
                <w:szCs w:val="18"/>
              </w:rPr>
              <w:t>School</w:t>
            </w:r>
            <w:r w:rsidR="00EE1459" w:rsidRPr="00A93523">
              <w:rPr>
                <w:rFonts w:ascii="Lucida Sans" w:hAnsi="Lucida Sans" w:cs="Calibri"/>
                <w:b/>
                <w:bCs/>
                <w:sz w:val="18"/>
                <w:szCs w:val="18"/>
              </w:rPr>
              <w:t xml:space="preserve"> – to be completed by the Deputy Head of School (Education)</w:t>
            </w:r>
          </w:p>
        </w:tc>
      </w:tr>
      <w:tr w:rsidR="009E01E5" w:rsidRPr="00A93523" w14:paraId="33894467" w14:textId="77777777" w:rsidTr="007F75D7">
        <w:trPr>
          <w:tblHeader/>
        </w:trPr>
        <w:tc>
          <w:tcPr>
            <w:tcW w:w="562" w:type="dxa"/>
            <w:shd w:val="clear" w:color="auto" w:fill="F2F2F2" w:themeFill="background1" w:themeFillShade="F2"/>
          </w:tcPr>
          <w:p w14:paraId="76B72DFD" w14:textId="4B5354F8" w:rsidR="009E01E5" w:rsidRPr="00A93523" w:rsidRDefault="002E1A94" w:rsidP="002E1A94">
            <w:pPr>
              <w:tabs>
                <w:tab w:val="left" w:pos="435"/>
              </w:tabs>
              <w:ind w:left="426" w:hanging="426"/>
              <w:rPr>
                <w:rFonts w:ascii="Lucida Sans" w:hAnsi="Lucida Sans" w:cs="Calibri"/>
                <w:b/>
                <w:bCs/>
                <w:sz w:val="18"/>
                <w:szCs w:val="18"/>
              </w:rPr>
            </w:pPr>
            <w:r w:rsidRPr="00A93523">
              <w:rPr>
                <w:rFonts w:ascii="Lucida Sans" w:hAnsi="Lucida Sans" w:cs="Calibri"/>
                <w:b/>
                <w:bCs/>
                <w:sz w:val="18"/>
                <w:szCs w:val="18"/>
              </w:rPr>
              <w:t>9</w:t>
            </w:r>
          </w:p>
        </w:tc>
        <w:tc>
          <w:tcPr>
            <w:tcW w:w="10036" w:type="dxa"/>
            <w:shd w:val="clear" w:color="auto" w:fill="F2F2F2" w:themeFill="background1" w:themeFillShade="F2"/>
          </w:tcPr>
          <w:p w14:paraId="71934222" w14:textId="48CC48B9" w:rsidR="00E75DFC" w:rsidRPr="00A93523" w:rsidRDefault="00E75DFC" w:rsidP="002E1A94">
            <w:pPr>
              <w:tabs>
                <w:tab w:val="left" w:pos="34"/>
              </w:tabs>
              <w:rPr>
                <w:rFonts w:ascii="Lucida Sans" w:hAnsi="Lucida Sans" w:cs="Calibri"/>
                <w:b/>
                <w:bCs/>
                <w:sz w:val="18"/>
                <w:szCs w:val="18"/>
              </w:rPr>
            </w:pPr>
            <w:r w:rsidRPr="00A93523">
              <w:rPr>
                <w:rFonts w:ascii="Lucida Sans" w:hAnsi="Lucida Sans" w:cs="Calibri"/>
                <w:b/>
                <w:bCs/>
                <w:sz w:val="18"/>
                <w:szCs w:val="18"/>
              </w:rPr>
              <w:t>From reading the external examiners’ reports what g</w:t>
            </w:r>
            <w:r w:rsidR="009E01E5" w:rsidRPr="00A93523">
              <w:rPr>
                <w:rFonts w:ascii="Lucida Sans" w:hAnsi="Lucida Sans" w:cs="Calibri"/>
                <w:b/>
                <w:bCs/>
                <w:sz w:val="18"/>
                <w:szCs w:val="18"/>
              </w:rPr>
              <w:t xml:space="preserve">eneral observations </w:t>
            </w:r>
            <w:r w:rsidRPr="00A93523">
              <w:rPr>
                <w:rFonts w:ascii="Lucida Sans" w:hAnsi="Lucida Sans" w:cs="Calibri"/>
                <w:b/>
                <w:bCs/>
                <w:sz w:val="18"/>
                <w:szCs w:val="18"/>
              </w:rPr>
              <w:t>do you have</w:t>
            </w:r>
            <w:r w:rsidR="007F75D7">
              <w:rPr>
                <w:rFonts w:ascii="Lucida Sans" w:hAnsi="Lucida Sans" w:cs="Calibri"/>
                <w:b/>
                <w:bCs/>
                <w:sz w:val="18"/>
                <w:szCs w:val="18"/>
              </w:rPr>
              <w:t>?</w:t>
            </w:r>
          </w:p>
          <w:p w14:paraId="60B5A509" w14:textId="1FE6C296" w:rsidR="009E01E5" w:rsidRPr="00A93523" w:rsidRDefault="00E75DFC" w:rsidP="002E1A94">
            <w:pPr>
              <w:tabs>
                <w:tab w:val="left" w:pos="34"/>
              </w:tabs>
              <w:rPr>
                <w:rFonts w:ascii="Lucida Sans" w:hAnsi="Lucida Sans" w:cs="Calibri"/>
                <w:bCs/>
                <w:sz w:val="18"/>
                <w:szCs w:val="18"/>
              </w:rPr>
            </w:pPr>
            <w:r w:rsidRPr="00A93523">
              <w:rPr>
                <w:rFonts w:ascii="Lucida Sans" w:hAnsi="Lucida Sans" w:cs="Calibri"/>
                <w:i/>
                <w:iCs/>
                <w:sz w:val="18"/>
                <w:szCs w:val="18"/>
              </w:rPr>
              <w:t xml:space="preserve">(You may wish to highlight </w:t>
            </w:r>
            <w:r w:rsidR="009E01E5" w:rsidRPr="00A93523">
              <w:rPr>
                <w:rFonts w:ascii="Lucida Sans" w:hAnsi="Lucida Sans" w:cs="Calibri"/>
                <w:i/>
                <w:iCs/>
                <w:sz w:val="18"/>
                <w:szCs w:val="18"/>
              </w:rPr>
              <w:t>any concerns raised, recommendations</w:t>
            </w:r>
            <w:r w:rsidRPr="00A93523">
              <w:rPr>
                <w:rFonts w:ascii="Lucida Sans" w:hAnsi="Lucida Sans" w:cs="Calibri"/>
                <w:i/>
                <w:iCs/>
                <w:sz w:val="18"/>
                <w:szCs w:val="18"/>
              </w:rPr>
              <w:t xml:space="preserve">, </w:t>
            </w:r>
            <w:r w:rsidR="009E01E5" w:rsidRPr="00A93523">
              <w:rPr>
                <w:rFonts w:ascii="Lucida Sans" w:hAnsi="Lucida Sans" w:cs="Calibri"/>
                <w:i/>
                <w:iCs/>
                <w:sz w:val="18"/>
                <w:szCs w:val="18"/>
              </w:rPr>
              <w:t xml:space="preserve">emerging </w:t>
            </w:r>
            <w:r w:rsidR="009E01E5" w:rsidRPr="00A93523">
              <w:rPr>
                <w:rFonts w:ascii="Lucida Sans" w:hAnsi="Lucida Sans" w:cs="Calibri"/>
                <w:bCs/>
                <w:i/>
                <w:sz w:val="18"/>
                <w:szCs w:val="18"/>
              </w:rPr>
              <w:t>cross-</w:t>
            </w:r>
            <w:r w:rsidR="00D80342" w:rsidRPr="00A93523">
              <w:rPr>
                <w:rFonts w:ascii="Lucida Sans" w:hAnsi="Lucida Sans" w:cs="Calibri"/>
                <w:bCs/>
                <w:i/>
                <w:sz w:val="18"/>
                <w:szCs w:val="18"/>
              </w:rPr>
              <w:t>School</w:t>
            </w:r>
            <w:r w:rsidR="009E01E5" w:rsidRPr="00A93523">
              <w:rPr>
                <w:rFonts w:ascii="Lucida Sans" w:hAnsi="Lucida Sans" w:cs="Calibri"/>
                <w:bCs/>
                <w:i/>
                <w:sz w:val="18"/>
                <w:szCs w:val="18"/>
              </w:rPr>
              <w:t>/cross-programme themes</w:t>
            </w:r>
            <w:r w:rsidR="009E01E5" w:rsidRPr="00A93523">
              <w:rPr>
                <w:rFonts w:ascii="Lucida Sans" w:hAnsi="Lucida Sans" w:cs="Calibri"/>
                <w:i/>
                <w:iCs/>
                <w:sz w:val="18"/>
                <w:szCs w:val="18"/>
              </w:rPr>
              <w:t xml:space="preserve"> </w:t>
            </w:r>
            <w:r w:rsidR="009E01E5" w:rsidRPr="00A93523">
              <w:rPr>
                <w:rFonts w:ascii="Lucida Sans" w:hAnsi="Lucida Sans" w:cs="Calibri"/>
                <w:bCs/>
                <w:i/>
                <w:sz w:val="18"/>
                <w:szCs w:val="18"/>
              </w:rPr>
              <w:t xml:space="preserve">for discussion or escalation at </w:t>
            </w:r>
            <w:r w:rsidR="00D80342" w:rsidRPr="00A93523">
              <w:rPr>
                <w:rFonts w:ascii="Lucida Sans" w:hAnsi="Lucida Sans" w:cs="Calibri"/>
                <w:bCs/>
                <w:i/>
                <w:sz w:val="18"/>
                <w:szCs w:val="18"/>
              </w:rPr>
              <w:t>School/</w:t>
            </w:r>
            <w:r w:rsidR="009E01E5" w:rsidRPr="00A93523">
              <w:rPr>
                <w:rFonts w:ascii="Lucida Sans" w:hAnsi="Lucida Sans" w:cs="Calibri"/>
                <w:bCs/>
                <w:i/>
                <w:sz w:val="18"/>
                <w:szCs w:val="18"/>
              </w:rPr>
              <w:t>Faculty and/or institutional level</w:t>
            </w:r>
            <w:r w:rsidRPr="00A93523">
              <w:rPr>
                <w:rFonts w:ascii="Lucida Sans" w:hAnsi="Lucida Sans" w:cs="Calibri"/>
                <w:bCs/>
                <w:i/>
                <w:sz w:val="18"/>
                <w:szCs w:val="18"/>
              </w:rPr>
              <w:t>)</w:t>
            </w:r>
            <w:r w:rsidR="002B665C" w:rsidRPr="00A93523">
              <w:rPr>
                <w:rFonts w:ascii="Lucida Sans" w:hAnsi="Lucida Sans" w:cs="Calibri"/>
                <w:bCs/>
                <w:i/>
                <w:sz w:val="18"/>
                <w:szCs w:val="18"/>
              </w:rPr>
              <w:t>.</w:t>
            </w:r>
            <w:r w:rsidR="009E01E5" w:rsidRPr="00A93523">
              <w:rPr>
                <w:rFonts w:ascii="Lucida Sans" w:hAnsi="Lucida Sans" w:cs="Calibri"/>
                <w:b/>
                <w:bCs/>
                <w:sz w:val="18"/>
                <w:szCs w:val="18"/>
              </w:rPr>
              <w:t xml:space="preserve">  </w:t>
            </w:r>
          </w:p>
        </w:tc>
      </w:tr>
      <w:tr w:rsidR="009E01E5" w:rsidRPr="00A93523" w14:paraId="1C9FD78B" w14:textId="77777777" w:rsidTr="007F75D7">
        <w:tc>
          <w:tcPr>
            <w:tcW w:w="10598" w:type="dxa"/>
            <w:gridSpan w:val="2"/>
          </w:tcPr>
          <w:p w14:paraId="319AD9BC" w14:textId="574F3605" w:rsidR="009E01E5" w:rsidRPr="00A93523" w:rsidRDefault="009E01E5" w:rsidP="002E1A94">
            <w:pPr>
              <w:rPr>
                <w:rFonts w:ascii="Lucida Sans" w:hAnsi="Lucida Sans" w:cs="Calibri"/>
                <w:sz w:val="18"/>
                <w:szCs w:val="18"/>
              </w:rPr>
            </w:pPr>
          </w:p>
        </w:tc>
      </w:tr>
    </w:tbl>
    <w:p w14:paraId="3E49BB95" w14:textId="600EBABF" w:rsidR="00EE1459" w:rsidRDefault="00EE1459" w:rsidP="002E1A94">
      <w:pPr>
        <w:rPr>
          <w:rFonts w:ascii="Lucida Sans" w:hAnsi="Lucida Sans" w:cs="Calibri"/>
          <w:sz w:val="18"/>
          <w:szCs w:val="18"/>
        </w:rPr>
      </w:pPr>
    </w:p>
    <w:p w14:paraId="301F0D8D" w14:textId="77777777" w:rsidR="007F75D7" w:rsidRPr="00A93523" w:rsidRDefault="007F75D7" w:rsidP="002E1A94">
      <w:pPr>
        <w:rPr>
          <w:rFonts w:ascii="Lucida Sans" w:hAnsi="Lucida Sans" w:cs="Calibri"/>
          <w:sz w:val="18"/>
          <w:szCs w:val="18"/>
        </w:rPr>
      </w:pPr>
    </w:p>
    <w:tbl>
      <w:tblPr>
        <w:tblStyle w:val="TableGrid"/>
        <w:tblW w:w="10627" w:type="dxa"/>
        <w:tblLook w:val="04A0" w:firstRow="1" w:lastRow="0" w:firstColumn="1" w:lastColumn="0" w:noHBand="0" w:noVBand="1"/>
      </w:tblPr>
      <w:tblGrid>
        <w:gridCol w:w="562"/>
        <w:gridCol w:w="10065"/>
      </w:tblGrid>
      <w:tr w:rsidR="009E01E5" w:rsidRPr="00A93523" w14:paraId="6BF71601" w14:textId="77777777" w:rsidTr="00692F0C">
        <w:trPr>
          <w:tblHeader/>
        </w:trPr>
        <w:tc>
          <w:tcPr>
            <w:tcW w:w="562" w:type="dxa"/>
            <w:shd w:val="clear" w:color="auto" w:fill="F2F2F2" w:themeFill="background1" w:themeFillShade="F2"/>
          </w:tcPr>
          <w:p w14:paraId="507BD885" w14:textId="664B0205" w:rsidR="009E01E5" w:rsidRPr="00A93523" w:rsidRDefault="002E1A94" w:rsidP="002E1A94">
            <w:pPr>
              <w:tabs>
                <w:tab w:val="left" w:pos="420"/>
              </w:tabs>
              <w:ind w:left="426" w:hanging="426"/>
              <w:rPr>
                <w:rFonts w:ascii="Lucida Sans" w:hAnsi="Lucida Sans" w:cs="Calibri"/>
                <w:b/>
                <w:bCs/>
                <w:sz w:val="18"/>
                <w:szCs w:val="18"/>
              </w:rPr>
            </w:pPr>
            <w:r w:rsidRPr="00A93523">
              <w:rPr>
                <w:rFonts w:ascii="Lucida Sans" w:hAnsi="Lucida Sans" w:cs="Calibri"/>
                <w:b/>
                <w:bCs/>
                <w:sz w:val="18"/>
                <w:szCs w:val="18"/>
              </w:rPr>
              <w:t>1</w:t>
            </w:r>
            <w:r w:rsidR="007F75D7">
              <w:rPr>
                <w:rFonts w:ascii="Lucida Sans" w:hAnsi="Lucida Sans" w:cs="Calibri"/>
                <w:b/>
                <w:bCs/>
                <w:sz w:val="18"/>
                <w:szCs w:val="18"/>
              </w:rPr>
              <w:t>0</w:t>
            </w:r>
          </w:p>
        </w:tc>
        <w:tc>
          <w:tcPr>
            <w:tcW w:w="10065" w:type="dxa"/>
            <w:shd w:val="clear" w:color="auto" w:fill="F2F2F2" w:themeFill="background1" w:themeFillShade="F2"/>
          </w:tcPr>
          <w:p w14:paraId="6BF71600" w14:textId="00B80032" w:rsidR="009E01E5" w:rsidRPr="00A93523" w:rsidRDefault="003F2D88" w:rsidP="002E1A94">
            <w:pPr>
              <w:tabs>
                <w:tab w:val="left" w:pos="426"/>
              </w:tabs>
              <w:rPr>
                <w:rFonts w:ascii="Lucida Sans" w:hAnsi="Lucida Sans" w:cs="Calibri"/>
                <w:b/>
                <w:bCs/>
                <w:i/>
                <w:iCs/>
                <w:sz w:val="18"/>
                <w:szCs w:val="18"/>
              </w:rPr>
            </w:pPr>
            <w:r w:rsidRPr="00A93523">
              <w:rPr>
                <w:rFonts w:ascii="Lucida Sans" w:hAnsi="Lucida Sans" w:cs="Calibri"/>
                <w:b/>
                <w:bCs/>
                <w:sz w:val="18"/>
                <w:szCs w:val="18"/>
              </w:rPr>
              <w:t>What comments have been received which r</w:t>
            </w:r>
            <w:r w:rsidR="009E01E5" w:rsidRPr="00A93523">
              <w:rPr>
                <w:rFonts w:ascii="Lucida Sans" w:hAnsi="Lucida Sans" w:cs="Calibri"/>
                <w:b/>
                <w:bCs/>
                <w:sz w:val="18"/>
                <w:szCs w:val="18"/>
              </w:rPr>
              <w:t xml:space="preserve">elate to collaborative provision (where applicable) including </w:t>
            </w:r>
            <w:r w:rsidR="009E01E5" w:rsidRPr="00A93523">
              <w:rPr>
                <w:rFonts w:ascii="Lucida Sans" w:hAnsi="Lucida Sans" w:cs="Calibri"/>
                <w:b/>
                <w:iCs/>
                <w:sz w:val="18"/>
                <w:szCs w:val="18"/>
              </w:rPr>
              <w:t>any concerns raised, recommendations and areas of good practice.</w:t>
            </w:r>
            <w:r w:rsidR="009E01E5" w:rsidRPr="00A93523">
              <w:rPr>
                <w:rFonts w:ascii="Lucida Sans" w:hAnsi="Lucida Sans" w:cs="Calibri"/>
                <w:i/>
                <w:iCs/>
                <w:sz w:val="18"/>
                <w:szCs w:val="18"/>
              </w:rPr>
              <w:t xml:space="preserve">  </w:t>
            </w:r>
          </w:p>
        </w:tc>
      </w:tr>
      <w:tr w:rsidR="009E01E5" w:rsidRPr="00A93523" w14:paraId="6BF71604" w14:textId="77777777" w:rsidTr="008D5285">
        <w:tc>
          <w:tcPr>
            <w:tcW w:w="10627" w:type="dxa"/>
            <w:gridSpan w:val="2"/>
          </w:tcPr>
          <w:p w14:paraId="6BF71603" w14:textId="77777777" w:rsidR="009E01E5" w:rsidRPr="00A93523" w:rsidRDefault="009E01E5" w:rsidP="002E1A94">
            <w:pPr>
              <w:rPr>
                <w:rFonts w:ascii="Lucida Sans" w:hAnsi="Lucida Sans" w:cs="Calibri"/>
                <w:sz w:val="18"/>
                <w:szCs w:val="18"/>
              </w:rPr>
            </w:pPr>
          </w:p>
        </w:tc>
      </w:tr>
    </w:tbl>
    <w:p w14:paraId="6BF71605" w14:textId="77777777" w:rsidR="0013192F" w:rsidRPr="00A93523" w:rsidRDefault="0013192F" w:rsidP="002E1A94">
      <w:pPr>
        <w:rPr>
          <w:rFonts w:ascii="Lucida Sans" w:hAnsi="Lucida Sans" w:cs="Calibri"/>
          <w:sz w:val="18"/>
          <w:szCs w:val="18"/>
        </w:rPr>
      </w:pPr>
    </w:p>
    <w:tbl>
      <w:tblPr>
        <w:tblStyle w:val="TableGrid"/>
        <w:tblW w:w="10627" w:type="dxa"/>
        <w:tblLayout w:type="fixed"/>
        <w:tblLook w:val="04A0" w:firstRow="1" w:lastRow="0" w:firstColumn="1" w:lastColumn="0" w:noHBand="0" w:noVBand="1"/>
      </w:tblPr>
      <w:tblGrid>
        <w:gridCol w:w="562"/>
        <w:gridCol w:w="10065"/>
      </w:tblGrid>
      <w:tr w:rsidR="009E01E5" w:rsidRPr="00A93523" w14:paraId="6BF71607" w14:textId="77777777" w:rsidTr="00692F0C">
        <w:trPr>
          <w:tblHeader/>
        </w:trPr>
        <w:tc>
          <w:tcPr>
            <w:tcW w:w="562" w:type="dxa"/>
            <w:shd w:val="clear" w:color="auto" w:fill="F2F2F2" w:themeFill="background1" w:themeFillShade="F2"/>
          </w:tcPr>
          <w:p w14:paraId="12E8BE61" w14:textId="28EAE37D" w:rsidR="009E01E5" w:rsidRPr="00A93523" w:rsidRDefault="00692F0C" w:rsidP="00692F0C">
            <w:pPr>
              <w:tabs>
                <w:tab w:val="left" w:pos="420"/>
              </w:tabs>
              <w:rPr>
                <w:rFonts w:ascii="Lucida Sans" w:hAnsi="Lucida Sans" w:cs="Calibri"/>
                <w:b/>
                <w:bCs/>
                <w:sz w:val="18"/>
                <w:szCs w:val="18"/>
              </w:rPr>
            </w:pPr>
            <w:r w:rsidRPr="00A93523">
              <w:rPr>
                <w:rFonts w:ascii="Lucida Sans" w:hAnsi="Lucida Sans" w:cs="Calibri"/>
                <w:b/>
                <w:bCs/>
                <w:sz w:val="18"/>
                <w:szCs w:val="18"/>
              </w:rPr>
              <w:t>1</w:t>
            </w:r>
            <w:r w:rsidR="007F75D7">
              <w:rPr>
                <w:rFonts w:ascii="Lucida Sans" w:hAnsi="Lucida Sans" w:cs="Calibri"/>
                <w:b/>
                <w:bCs/>
                <w:sz w:val="18"/>
                <w:szCs w:val="18"/>
              </w:rPr>
              <w:t>1</w:t>
            </w:r>
          </w:p>
        </w:tc>
        <w:tc>
          <w:tcPr>
            <w:tcW w:w="10065" w:type="dxa"/>
            <w:shd w:val="clear" w:color="auto" w:fill="F2F2F2" w:themeFill="background1" w:themeFillShade="F2"/>
          </w:tcPr>
          <w:p w14:paraId="6BF71606" w14:textId="64C25F3C" w:rsidR="009E01E5" w:rsidRPr="00A93523" w:rsidRDefault="003F2D88" w:rsidP="002E1A94">
            <w:pPr>
              <w:ind w:firstLine="8"/>
              <w:rPr>
                <w:rFonts w:ascii="Lucida Sans" w:hAnsi="Lucida Sans" w:cs="Calibri"/>
                <w:b/>
                <w:bCs/>
                <w:sz w:val="18"/>
                <w:szCs w:val="18"/>
              </w:rPr>
            </w:pPr>
            <w:r w:rsidRPr="00A93523">
              <w:rPr>
                <w:rFonts w:ascii="Lucida Sans" w:hAnsi="Lucida Sans" w:cs="Calibri"/>
                <w:b/>
                <w:bCs/>
                <w:sz w:val="18"/>
                <w:szCs w:val="18"/>
              </w:rPr>
              <w:t xml:space="preserve">What comments have been received which relate to </w:t>
            </w:r>
            <w:r w:rsidR="009E01E5" w:rsidRPr="00A93523">
              <w:rPr>
                <w:rFonts w:ascii="Lucida Sans" w:hAnsi="Lucida Sans" w:cs="Calibri"/>
                <w:b/>
                <w:bCs/>
                <w:sz w:val="18"/>
                <w:szCs w:val="18"/>
              </w:rPr>
              <w:t xml:space="preserve">the requirements of PSRBs (where applicable) including </w:t>
            </w:r>
            <w:r w:rsidR="009E01E5" w:rsidRPr="00A93523">
              <w:rPr>
                <w:rFonts w:ascii="Lucida Sans" w:hAnsi="Lucida Sans" w:cs="Calibri"/>
                <w:b/>
                <w:iCs/>
                <w:sz w:val="18"/>
                <w:szCs w:val="18"/>
              </w:rPr>
              <w:t>any concerns raised, recommendations and areas of good practice.</w:t>
            </w:r>
            <w:r w:rsidR="009E01E5" w:rsidRPr="00A93523">
              <w:rPr>
                <w:rFonts w:ascii="Lucida Sans" w:hAnsi="Lucida Sans" w:cs="Calibri"/>
                <w:i/>
                <w:iCs/>
                <w:sz w:val="18"/>
                <w:szCs w:val="18"/>
              </w:rPr>
              <w:t xml:space="preserve"> </w:t>
            </w:r>
            <w:r w:rsidR="009E01E5" w:rsidRPr="00A93523">
              <w:rPr>
                <w:rFonts w:ascii="Lucida Sans" w:hAnsi="Lucida Sans" w:cs="Calibri"/>
                <w:b/>
                <w:bCs/>
                <w:i/>
                <w:iCs/>
                <w:sz w:val="18"/>
                <w:szCs w:val="18"/>
              </w:rPr>
              <w:t xml:space="preserve"> </w:t>
            </w:r>
          </w:p>
        </w:tc>
      </w:tr>
      <w:tr w:rsidR="001C4FDD" w:rsidRPr="00A93523" w14:paraId="6BF7160A" w14:textId="77777777" w:rsidTr="002E6B26">
        <w:tc>
          <w:tcPr>
            <w:tcW w:w="10627" w:type="dxa"/>
            <w:gridSpan w:val="2"/>
          </w:tcPr>
          <w:p w14:paraId="6BF71609" w14:textId="77777777" w:rsidR="001C4FDD" w:rsidRPr="00A93523" w:rsidRDefault="001C4FDD" w:rsidP="002E1A94">
            <w:pPr>
              <w:rPr>
                <w:rFonts w:ascii="Lucida Sans" w:hAnsi="Lucida Sans" w:cs="Calibri"/>
                <w:sz w:val="18"/>
                <w:szCs w:val="18"/>
              </w:rPr>
            </w:pPr>
          </w:p>
        </w:tc>
      </w:tr>
    </w:tbl>
    <w:p w14:paraId="6BF7160B" w14:textId="77777777" w:rsidR="0013192F" w:rsidRPr="00A93523" w:rsidRDefault="0013192F" w:rsidP="002E1A94">
      <w:pPr>
        <w:rPr>
          <w:rFonts w:ascii="Lucida Sans" w:hAnsi="Lucida Sans" w:cs="Calibri"/>
          <w:sz w:val="18"/>
          <w:szCs w:val="18"/>
        </w:rPr>
      </w:pPr>
    </w:p>
    <w:tbl>
      <w:tblPr>
        <w:tblStyle w:val="TableGrid"/>
        <w:tblW w:w="10627" w:type="dxa"/>
        <w:tblLook w:val="04A0" w:firstRow="1" w:lastRow="0" w:firstColumn="1" w:lastColumn="0" w:noHBand="0" w:noVBand="1"/>
      </w:tblPr>
      <w:tblGrid>
        <w:gridCol w:w="562"/>
        <w:gridCol w:w="10065"/>
      </w:tblGrid>
      <w:tr w:rsidR="001C4FDD" w:rsidRPr="00A93523" w14:paraId="6BF7160D" w14:textId="77777777" w:rsidTr="00815CB6">
        <w:trPr>
          <w:tblHeader/>
        </w:trPr>
        <w:tc>
          <w:tcPr>
            <w:tcW w:w="562" w:type="dxa"/>
            <w:shd w:val="clear" w:color="auto" w:fill="F2F2F2" w:themeFill="background1" w:themeFillShade="F2"/>
          </w:tcPr>
          <w:p w14:paraId="41CDA508" w14:textId="0C9F85B4" w:rsidR="001C4FDD" w:rsidRPr="00A93523" w:rsidRDefault="001C4FDD" w:rsidP="00692F0C">
            <w:pPr>
              <w:tabs>
                <w:tab w:val="left" w:pos="390"/>
              </w:tabs>
              <w:rPr>
                <w:rFonts w:ascii="Lucida Sans" w:hAnsi="Lucida Sans" w:cs="Calibri"/>
                <w:b/>
                <w:bCs/>
                <w:sz w:val="18"/>
                <w:szCs w:val="18"/>
              </w:rPr>
            </w:pPr>
            <w:r w:rsidRPr="00A93523">
              <w:rPr>
                <w:rFonts w:ascii="Lucida Sans" w:hAnsi="Lucida Sans" w:cs="Calibri"/>
                <w:b/>
                <w:bCs/>
                <w:sz w:val="18"/>
                <w:szCs w:val="18"/>
              </w:rPr>
              <w:t>1</w:t>
            </w:r>
            <w:r w:rsidR="007F75D7">
              <w:rPr>
                <w:rFonts w:ascii="Lucida Sans" w:hAnsi="Lucida Sans" w:cs="Calibri"/>
                <w:b/>
                <w:bCs/>
                <w:sz w:val="18"/>
                <w:szCs w:val="18"/>
              </w:rPr>
              <w:t>2</w:t>
            </w:r>
          </w:p>
        </w:tc>
        <w:tc>
          <w:tcPr>
            <w:tcW w:w="10065" w:type="dxa"/>
            <w:shd w:val="clear" w:color="auto" w:fill="F2F2F2" w:themeFill="background1" w:themeFillShade="F2"/>
          </w:tcPr>
          <w:p w14:paraId="6BF7160C" w14:textId="4D06B7EB" w:rsidR="00AD28EC" w:rsidRPr="00A93523" w:rsidRDefault="00AD28EC" w:rsidP="00692F0C">
            <w:pPr>
              <w:rPr>
                <w:rFonts w:ascii="Lucida Sans" w:hAnsi="Lucida Sans" w:cs="Calibri"/>
                <w:b/>
                <w:bCs/>
                <w:sz w:val="18"/>
                <w:szCs w:val="18"/>
              </w:rPr>
            </w:pPr>
            <w:r w:rsidRPr="00A93523">
              <w:rPr>
                <w:rFonts w:ascii="Lucida Sans" w:hAnsi="Lucida Sans"/>
                <w:b/>
                <w:iCs/>
                <w:sz w:val="18"/>
                <w:szCs w:val="18"/>
              </w:rPr>
              <w:t xml:space="preserve">Do you have any concerns arising from the external examiners’ completion of the checklist (section </w:t>
            </w:r>
            <w:r w:rsidR="007C3532" w:rsidRPr="00A93523">
              <w:rPr>
                <w:rFonts w:ascii="Lucida Sans" w:hAnsi="Lucida Sans"/>
                <w:b/>
                <w:iCs/>
                <w:sz w:val="18"/>
                <w:szCs w:val="18"/>
              </w:rPr>
              <w:t>13</w:t>
            </w:r>
            <w:r w:rsidRPr="00A93523">
              <w:rPr>
                <w:rFonts w:ascii="Lucida Sans" w:hAnsi="Lucida Sans"/>
                <w:b/>
                <w:iCs/>
                <w:sz w:val="18"/>
                <w:szCs w:val="18"/>
              </w:rPr>
              <w:t xml:space="preserve"> of the report) that require consideration by the External Examiner Scrutiny Group and AQS</w:t>
            </w:r>
            <w:r w:rsidR="00DF150D">
              <w:rPr>
                <w:rFonts w:ascii="Lucida Sans" w:hAnsi="Lucida Sans"/>
                <w:b/>
                <w:iCs/>
                <w:sz w:val="18"/>
                <w:szCs w:val="18"/>
              </w:rPr>
              <w:t>S</w:t>
            </w:r>
            <w:r w:rsidR="00A93523" w:rsidRPr="00A93523">
              <w:rPr>
                <w:rFonts w:ascii="Lucida Sans" w:hAnsi="Lucida Sans"/>
                <w:b/>
                <w:iCs/>
                <w:sz w:val="18"/>
                <w:szCs w:val="18"/>
              </w:rPr>
              <w:t>.</w:t>
            </w:r>
          </w:p>
        </w:tc>
      </w:tr>
      <w:tr w:rsidR="00A93523" w:rsidRPr="00A93523" w14:paraId="6BF71610" w14:textId="77777777" w:rsidTr="002F1632">
        <w:tc>
          <w:tcPr>
            <w:tcW w:w="10627" w:type="dxa"/>
            <w:gridSpan w:val="2"/>
          </w:tcPr>
          <w:p w14:paraId="6BF7160F" w14:textId="77777777" w:rsidR="00A93523" w:rsidRPr="00A93523" w:rsidRDefault="00A93523" w:rsidP="002E1A94">
            <w:pPr>
              <w:rPr>
                <w:rFonts w:ascii="Lucida Sans" w:hAnsi="Lucida Sans" w:cs="Calibri"/>
                <w:sz w:val="18"/>
                <w:szCs w:val="18"/>
              </w:rPr>
            </w:pPr>
          </w:p>
        </w:tc>
      </w:tr>
    </w:tbl>
    <w:p w14:paraId="6BF71612" w14:textId="77777777" w:rsidR="0067298A" w:rsidRPr="00A93523" w:rsidRDefault="0067298A" w:rsidP="002E1A94">
      <w:pPr>
        <w:rPr>
          <w:rFonts w:ascii="Lucida Sans" w:hAnsi="Lucida Sans" w:cs="Calibri"/>
          <w:sz w:val="18"/>
          <w:szCs w:val="18"/>
        </w:rPr>
      </w:pPr>
    </w:p>
    <w:tbl>
      <w:tblPr>
        <w:tblStyle w:val="TableGrid"/>
        <w:tblW w:w="10627" w:type="dxa"/>
        <w:tblLook w:val="04A0" w:firstRow="1" w:lastRow="0" w:firstColumn="1" w:lastColumn="0" w:noHBand="0" w:noVBand="1"/>
      </w:tblPr>
      <w:tblGrid>
        <w:gridCol w:w="562"/>
        <w:gridCol w:w="2146"/>
        <w:gridCol w:w="5356"/>
        <w:gridCol w:w="2563"/>
      </w:tblGrid>
      <w:tr w:rsidR="001844E7" w:rsidRPr="00A93523" w14:paraId="6BF71614" w14:textId="77777777" w:rsidTr="00815CB6">
        <w:trPr>
          <w:tblHeader/>
        </w:trPr>
        <w:tc>
          <w:tcPr>
            <w:tcW w:w="562" w:type="dxa"/>
            <w:shd w:val="clear" w:color="auto" w:fill="F2F2F2" w:themeFill="background1" w:themeFillShade="F2"/>
          </w:tcPr>
          <w:p w14:paraId="3C799517" w14:textId="437397A2" w:rsidR="001844E7" w:rsidRPr="00A93523" w:rsidRDefault="001844E7" w:rsidP="002E1A94">
            <w:pPr>
              <w:tabs>
                <w:tab w:val="left" w:pos="390"/>
              </w:tabs>
              <w:ind w:left="426" w:hanging="426"/>
              <w:rPr>
                <w:rFonts w:ascii="Lucida Sans" w:hAnsi="Lucida Sans" w:cs="Calibri"/>
                <w:b/>
                <w:bCs/>
                <w:sz w:val="18"/>
                <w:szCs w:val="18"/>
              </w:rPr>
            </w:pPr>
            <w:r w:rsidRPr="00A93523">
              <w:rPr>
                <w:rFonts w:ascii="Lucida Sans" w:hAnsi="Lucida Sans" w:cs="Calibri"/>
                <w:b/>
                <w:bCs/>
                <w:sz w:val="18"/>
                <w:szCs w:val="18"/>
              </w:rPr>
              <w:t>1</w:t>
            </w:r>
            <w:r w:rsidR="007F75D7">
              <w:rPr>
                <w:rFonts w:ascii="Lucida Sans" w:hAnsi="Lucida Sans" w:cs="Calibri"/>
                <w:b/>
                <w:bCs/>
                <w:sz w:val="18"/>
                <w:szCs w:val="18"/>
              </w:rPr>
              <w:t>3</w:t>
            </w:r>
          </w:p>
        </w:tc>
        <w:tc>
          <w:tcPr>
            <w:tcW w:w="10065" w:type="dxa"/>
            <w:gridSpan w:val="3"/>
            <w:shd w:val="clear" w:color="auto" w:fill="F2F2F2" w:themeFill="background1" w:themeFillShade="F2"/>
          </w:tcPr>
          <w:p w14:paraId="6BF71613" w14:textId="0265989D" w:rsidR="001844E7" w:rsidRPr="00A93523" w:rsidRDefault="001844E7" w:rsidP="002E1A94">
            <w:pPr>
              <w:tabs>
                <w:tab w:val="left" w:pos="390"/>
              </w:tabs>
              <w:rPr>
                <w:rFonts w:ascii="Lucida Sans" w:hAnsi="Lucida Sans" w:cs="Calibri"/>
                <w:b/>
                <w:bCs/>
                <w:sz w:val="18"/>
                <w:szCs w:val="18"/>
              </w:rPr>
            </w:pPr>
            <w:r w:rsidRPr="00A93523">
              <w:rPr>
                <w:rFonts w:ascii="Lucida Sans" w:hAnsi="Lucida Sans" w:cs="Calibri"/>
                <w:b/>
                <w:bCs/>
                <w:sz w:val="18"/>
                <w:szCs w:val="18"/>
              </w:rPr>
              <w:t>If an external examiner has indicated that concerns raised in a previous report or recommendations have not been addressed satisfactorily, please comment below and indicate what action is being taken in response.</w:t>
            </w:r>
          </w:p>
        </w:tc>
      </w:tr>
      <w:tr w:rsidR="001844E7" w:rsidRPr="00A93523" w14:paraId="6115306D" w14:textId="77777777" w:rsidTr="00815CB6">
        <w:trPr>
          <w:tblHeader/>
        </w:trPr>
        <w:tc>
          <w:tcPr>
            <w:tcW w:w="2708" w:type="dxa"/>
            <w:gridSpan w:val="2"/>
          </w:tcPr>
          <w:p w14:paraId="165FA641" w14:textId="286F6E3D" w:rsidR="001844E7" w:rsidRPr="00A93523" w:rsidRDefault="001844E7" w:rsidP="002E1A94">
            <w:pPr>
              <w:rPr>
                <w:rFonts w:ascii="Lucida Sans" w:hAnsi="Lucida Sans" w:cs="Calibri"/>
                <w:b/>
                <w:bCs/>
                <w:sz w:val="18"/>
                <w:szCs w:val="18"/>
              </w:rPr>
            </w:pPr>
            <w:r w:rsidRPr="00A93523">
              <w:rPr>
                <w:rFonts w:ascii="Lucida Sans" w:hAnsi="Lucida Sans" w:cs="Calibri"/>
                <w:b/>
                <w:bCs/>
                <w:sz w:val="18"/>
                <w:szCs w:val="18"/>
              </w:rPr>
              <w:t>Programme/external examiner</w:t>
            </w:r>
          </w:p>
        </w:tc>
        <w:tc>
          <w:tcPr>
            <w:tcW w:w="5356" w:type="dxa"/>
          </w:tcPr>
          <w:p w14:paraId="6E79BE1D" w14:textId="49215050" w:rsidR="001844E7" w:rsidRPr="00A93523" w:rsidRDefault="001844E7" w:rsidP="002E1A94">
            <w:pPr>
              <w:rPr>
                <w:rFonts w:ascii="Lucida Sans" w:hAnsi="Lucida Sans" w:cs="Calibri"/>
                <w:b/>
                <w:bCs/>
                <w:sz w:val="18"/>
                <w:szCs w:val="18"/>
              </w:rPr>
            </w:pPr>
            <w:r w:rsidRPr="00A93523">
              <w:rPr>
                <w:rFonts w:ascii="Lucida Sans" w:hAnsi="Lucida Sans" w:cs="Calibri"/>
                <w:b/>
                <w:bCs/>
                <w:sz w:val="18"/>
                <w:szCs w:val="18"/>
              </w:rPr>
              <w:t>Concern/recommendation</w:t>
            </w:r>
          </w:p>
        </w:tc>
        <w:tc>
          <w:tcPr>
            <w:tcW w:w="2563" w:type="dxa"/>
          </w:tcPr>
          <w:p w14:paraId="4F7F48B5" w14:textId="56DD75D4" w:rsidR="001844E7" w:rsidRPr="00A93523" w:rsidRDefault="00D80342" w:rsidP="002E1A94">
            <w:pPr>
              <w:rPr>
                <w:rFonts w:ascii="Lucida Sans" w:hAnsi="Lucida Sans" w:cs="Calibri"/>
                <w:b/>
                <w:bCs/>
                <w:sz w:val="18"/>
                <w:szCs w:val="18"/>
              </w:rPr>
            </w:pPr>
            <w:r w:rsidRPr="00A93523">
              <w:rPr>
                <w:rFonts w:ascii="Lucida Sans" w:hAnsi="Lucida Sans" w:cs="Calibri"/>
                <w:b/>
                <w:bCs/>
                <w:sz w:val="18"/>
                <w:szCs w:val="18"/>
              </w:rPr>
              <w:t>School</w:t>
            </w:r>
            <w:r w:rsidR="001844E7" w:rsidRPr="00A93523">
              <w:rPr>
                <w:rFonts w:ascii="Lucida Sans" w:hAnsi="Lucida Sans" w:cs="Calibri"/>
                <w:b/>
                <w:bCs/>
                <w:sz w:val="18"/>
                <w:szCs w:val="18"/>
              </w:rPr>
              <w:t xml:space="preserve"> comments/action taken</w:t>
            </w:r>
          </w:p>
        </w:tc>
      </w:tr>
      <w:tr w:rsidR="001844E7" w:rsidRPr="00A93523" w14:paraId="0EC2360F" w14:textId="77777777" w:rsidTr="00815CB6">
        <w:trPr>
          <w:tblHeader/>
        </w:trPr>
        <w:tc>
          <w:tcPr>
            <w:tcW w:w="2708" w:type="dxa"/>
            <w:gridSpan w:val="2"/>
          </w:tcPr>
          <w:p w14:paraId="427F7701" w14:textId="5D499F5D" w:rsidR="001844E7" w:rsidRPr="00A93523" w:rsidRDefault="001844E7" w:rsidP="002E1A94">
            <w:pPr>
              <w:rPr>
                <w:rFonts w:ascii="Lucida Sans" w:hAnsi="Lucida Sans" w:cs="Calibri"/>
                <w:b/>
                <w:bCs/>
                <w:sz w:val="18"/>
                <w:szCs w:val="18"/>
              </w:rPr>
            </w:pPr>
          </w:p>
        </w:tc>
        <w:tc>
          <w:tcPr>
            <w:tcW w:w="5356" w:type="dxa"/>
          </w:tcPr>
          <w:p w14:paraId="2F052DF1" w14:textId="77777777" w:rsidR="001844E7" w:rsidRPr="00A93523" w:rsidRDefault="001844E7" w:rsidP="002E1A94">
            <w:pPr>
              <w:rPr>
                <w:rFonts w:ascii="Lucida Sans" w:hAnsi="Lucida Sans" w:cs="Calibri"/>
                <w:b/>
                <w:bCs/>
                <w:sz w:val="18"/>
                <w:szCs w:val="18"/>
              </w:rPr>
            </w:pPr>
          </w:p>
        </w:tc>
        <w:tc>
          <w:tcPr>
            <w:tcW w:w="2563" w:type="dxa"/>
          </w:tcPr>
          <w:p w14:paraId="74C04273" w14:textId="77777777" w:rsidR="001844E7" w:rsidRPr="00A93523" w:rsidRDefault="001844E7" w:rsidP="002E1A94">
            <w:pPr>
              <w:rPr>
                <w:rFonts w:ascii="Lucida Sans" w:hAnsi="Lucida Sans" w:cs="Calibri"/>
                <w:b/>
                <w:bCs/>
                <w:sz w:val="18"/>
                <w:szCs w:val="18"/>
              </w:rPr>
            </w:pPr>
          </w:p>
        </w:tc>
      </w:tr>
    </w:tbl>
    <w:p w14:paraId="0F2FD74F" w14:textId="77777777" w:rsidR="00FB75AE" w:rsidRPr="00A93523" w:rsidRDefault="00FB75AE" w:rsidP="002E1A94">
      <w:pPr>
        <w:rPr>
          <w:rFonts w:ascii="Lucida Sans" w:hAnsi="Lucida Sans"/>
          <w:sz w:val="18"/>
          <w:szCs w:val="18"/>
        </w:rPr>
      </w:pPr>
    </w:p>
    <w:tbl>
      <w:tblPr>
        <w:tblStyle w:val="TableGrid"/>
        <w:tblW w:w="10627" w:type="dxa"/>
        <w:tblLook w:val="04A0" w:firstRow="1" w:lastRow="0" w:firstColumn="1" w:lastColumn="0" w:noHBand="0" w:noVBand="1"/>
      </w:tblPr>
      <w:tblGrid>
        <w:gridCol w:w="562"/>
        <w:gridCol w:w="2146"/>
        <w:gridCol w:w="5372"/>
        <w:gridCol w:w="2547"/>
      </w:tblGrid>
      <w:tr w:rsidR="001844E7" w:rsidRPr="00A93523" w14:paraId="6BF7161A" w14:textId="77777777" w:rsidTr="00815CB6">
        <w:trPr>
          <w:tblHeader/>
        </w:trPr>
        <w:tc>
          <w:tcPr>
            <w:tcW w:w="562" w:type="dxa"/>
            <w:shd w:val="clear" w:color="auto" w:fill="F2F2F2" w:themeFill="background1" w:themeFillShade="F2"/>
          </w:tcPr>
          <w:p w14:paraId="71FB5D46" w14:textId="70AEBAD0" w:rsidR="001844E7" w:rsidRPr="00A93523" w:rsidRDefault="001844E7" w:rsidP="002E1A94">
            <w:pPr>
              <w:tabs>
                <w:tab w:val="left" w:pos="435"/>
              </w:tabs>
              <w:ind w:left="426" w:hanging="426"/>
              <w:rPr>
                <w:rFonts w:ascii="Lucida Sans" w:hAnsi="Lucida Sans" w:cs="Calibri"/>
                <w:b/>
                <w:bCs/>
                <w:sz w:val="18"/>
                <w:szCs w:val="18"/>
              </w:rPr>
            </w:pPr>
            <w:r w:rsidRPr="00A93523">
              <w:rPr>
                <w:rFonts w:ascii="Lucida Sans" w:hAnsi="Lucida Sans" w:cs="Calibri"/>
                <w:b/>
                <w:bCs/>
                <w:sz w:val="18"/>
                <w:szCs w:val="18"/>
              </w:rPr>
              <w:t>1</w:t>
            </w:r>
            <w:r w:rsidR="007F75D7">
              <w:rPr>
                <w:rFonts w:ascii="Lucida Sans" w:hAnsi="Lucida Sans" w:cs="Calibri"/>
                <w:b/>
                <w:bCs/>
                <w:sz w:val="18"/>
                <w:szCs w:val="18"/>
              </w:rPr>
              <w:t>4</w:t>
            </w:r>
          </w:p>
        </w:tc>
        <w:tc>
          <w:tcPr>
            <w:tcW w:w="10065" w:type="dxa"/>
            <w:gridSpan w:val="3"/>
            <w:shd w:val="clear" w:color="auto" w:fill="F2F2F2" w:themeFill="background1" w:themeFillShade="F2"/>
          </w:tcPr>
          <w:p w14:paraId="6BF71619" w14:textId="426732AA" w:rsidR="001844E7" w:rsidRPr="00A93523" w:rsidRDefault="001844E7" w:rsidP="002E1A94">
            <w:pPr>
              <w:tabs>
                <w:tab w:val="left" w:pos="0"/>
              </w:tabs>
              <w:rPr>
                <w:rFonts w:ascii="Lucida Sans" w:hAnsi="Lucida Sans" w:cs="Calibri"/>
                <w:b/>
                <w:bCs/>
                <w:sz w:val="18"/>
                <w:szCs w:val="18"/>
              </w:rPr>
            </w:pPr>
            <w:r w:rsidRPr="00A93523">
              <w:rPr>
                <w:rFonts w:ascii="Lucida Sans" w:hAnsi="Lucida Sans" w:cs="Calibri"/>
                <w:b/>
                <w:bCs/>
                <w:sz w:val="18"/>
                <w:szCs w:val="18"/>
              </w:rPr>
              <w:t xml:space="preserve">If there are any matters raised by external examiners which cannot be addressed locally in the </w:t>
            </w:r>
            <w:proofErr w:type="gramStart"/>
            <w:r w:rsidR="00D80342" w:rsidRPr="00A93523">
              <w:rPr>
                <w:rFonts w:ascii="Lucida Sans" w:hAnsi="Lucida Sans" w:cs="Calibri"/>
                <w:b/>
                <w:bCs/>
                <w:sz w:val="18"/>
                <w:szCs w:val="18"/>
              </w:rPr>
              <w:t>School</w:t>
            </w:r>
            <w:proofErr w:type="gramEnd"/>
            <w:r w:rsidRPr="00A93523">
              <w:rPr>
                <w:rFonts w:ascii="Lucida Sans" w:hAnsi="Lucida Sans" w:cs="Calibri"/>
                <w:b/>
                <w:bCs/>
                <w:sz w:val="18"/>
                <w:szCs w:val="18"/>
              </w:rPr>
              <w:t xml:space="preserve"> and/or require institutional consideration or response, please outline below.</w:t>
            </w:r>
          </w:p>
        </w:tc>
      </w:tr>
      <w:tr w:rsidR="001844E7" w:rsidRPr="00A93523" w14:paraId="7D2F777E" w14:textId="77777777" w:rsidTr="00815CB6">
        <w:trPr>
          <w:tblHeader/>
        </w:trPr>
        <w:tc>
          <w:tcPr>
            <w:tcW w:w="2708" w:type="dxa"/>
            <w:gridSpan w:val="2"/>
          </w:tcPr>
          <w:p w14:paraId="1AE8AF2A" w14:textId="1B380248" w:rsidR="001844E7" w:rsidRPr="00A93523" w:rsidRDefault="001844E7" w:rsidP="002E1A94">
            <w:pPr>
              <w:rPr>
                <w:rFonts w:ascii="Lucida Sans" w:hAnsi="Lucida Sans" w:cs="Calibri"/>
                <w:b/>
                <w:bCs/>
                <w:sz w:val="18"/>
                <w:szCs w:val="18"/>
              </w:rPr>
            </w:pPr>
            <w:r w:rsidRPr="00A93523">
              <w:rPr>
                <w:rFonts w:ascii="Lucida Sans" w:hAnsi="Lucida Sans" w:cs="Calibri"/>
                <w:b/>
                <w:bCs/>
                <w:sz w:val="18"/>
                <w:szCs w:val="18"/>
              </w:rPr>
              <w:t>Programme/external examiner</w:t>
            </w:r>
          </w:p>
        </w:tc>
        <w:tc>
          <w:tcPr>
            <w:tcW w:w="5372" w:type="dxa"/>
          </w:tcPr>
          <w:p w14:paraId="6B94AFED" w14:textId="26670B40" w:rsidR="001844E7" w:rsidRPr="00A93523" w:rsidRDefault="001844E7" w:rsidP="002E1A94">
            <w:pPr>
              <w:rPr>
                <w:rFonts w:ascii="Lucida Sans" w:hAnsi="Lucida Sans" w:cs="Calibri"/>
                <w:b/>
                <w:bCs/>
                <w:sz w:val="18"/>
                <w:szCs w:val="18"/>
              </w:rPr>
            </w:pPr>
            <w:r w:rsidRPr="00A93523">
              <w:rPr>
                <w:rFonts w:ascii="Lucida Sans" w:hAnsi="Lucida Sans" w:cs="Calibri"/>
                <w:b/>
                <w:bCs/>
                <w:sz w:val="18"/>
                <w:szCs w:val="18"/>
              </w:rPr>
              <w:t>Concern/recommendation</w:t>
            </w:r>
          </w:p>
        </w:tc>
        <w:tc>
          <w:tcPr>
            <w:tcW w:w="2547" w:type="dxa"/>
          </w:tcPr>
          <w:p w14:paraId="422E16DA" w14:textId="11A9A160" w:rsidR="001844E7" w:rsidRPr="00A93523" w:rsidRDefault="00D80342" w:rsidP="002E1A94">
            <w:pPr>
              <w:rPr>
                <w:rFonts w:ascii="Lucida Sans" w:hAnsi="Lucida Sans" w:cs="Calibri"/>
                <w:b/>
                <w:bCs/>
                <w:sz w:val="18"/>
                <w:szCs w:val="18"/>
              </w:rPr>
            </w:pPr>
            <w:r w:rsidRPr="00A93523">
              <w:rPr>
                <w:rFonts w:ascii="Lucida Sans" w:hAnsi="Lucida Sans" w:cs="Calibri"/>
                <w:b/>
                <w:bCs/>
                <w:sz w:val="18"/>
                <w:szCs w:val="18"/>
              </w:rPr>
              <w:t>School</w:t>
            </w:r>
            <w:r w:rsidR="001844E7" w:rsidRPr="00A93523">
              <w:rPr>
                <w:rFonts w:ascii="Lucida Sans" w:hAnsi="Lucida Sans" w:cs="Calibri"/>
                <w:b/>
                <w:bCs/>
                <w:sz w:val="18"/>
                <w:szCs w:val="18"/>
              </w:rPr>
              <w:t xml:space="preserve"> comments</w:t>
            </w:r>
          </w:p>
        </w:tc>
      </w:tr>
      <w:tr w:rsidR="001844E7" w:rsidRPr="00A93523" w14:paraId="722CA0BE" w14:textId="77777777" w:rsidTr="00815CB6">
        <w:trPr>
          <w:trHeight w:val="216"/>
        </w:trPr>
        <w:tc>
          <w:tcPr>
            <w:tcW w:w="2708" w:type="dxa"/>
            <w:gridSpan w:val="2"/>
          </w:tcPr>
          <w:p w14:paraId="210815DC" w14:textId="501ED2D3" w:rsidR="001844E7" w:rsidRPr="00A93523" w:rsidRDefault="001844E7" w:rsidP="002E1A94">
            <w:pPr>
              <w:rPr>
                <w:rFonts w:ascii="Lucida Sans" w:hAnsi="Lucida Sans" w:cs="Calibri"/>
                <w:sz w:val="18"/>
                <w:szCs w:val="18"/>
              </w:rPr>
            </w:pPr>
          </w:p>
          <w:p w14:paraId="4E3B60C7" w14:textId="77777777" w:rsidR="001844E7" w:rsidRPr="00A93523" w:rsidRDefault="001844E7" w:rsidP="002E1A94">
            <w:pPr>
              <w:rPr>
                <w:rFonts w:ascii="Lucida Sans" w:hAnsi="Lucida Sans" w:cs="Calibri"/>
                <w:sz w:val="18"/>
                <w:szCs w:val="18"/>
              </w:rPr>
            </w:pPr>
          </w:p>
        </w:tc>
        <w:tc>
          <w:tcPr>
            <w:tcW w:w="5372" w:type="dxa"/>
          </w:tcPr>
          <w:p w14:paraId="56FC938C" w14:textId="77777777" w:rsidR="001844E7" w:rsidRPr="00A93523" w:rsidRDefault="001844E7" w:rsidP="002E1A94">
            <w:pPr>
              <w:rPr>
                <w:rFonts w:ascii="Lucida Sans" w:hAnsi="Lucida Sans" w:cs="Calibri"/>
                <w:sz w:val="18"/>
                <w:szCs w:val="18"/>
              </w:rPr>
            </w:pPr>
          </w:p>
        </w:tc>
        <w:tc>
          <w:tcPr>
            <w:tcW w:w="2547" w:type="dxa"/>
          </w:tcPr>
          <w:p w14:paraId="32B55939" w14:textId="77777777" w:rsidR="001844E7" w:rsidRPr="00A93523" w:rsidRDefault="001844E7" w:rsidP="002E1A94">
            <w:pPr>
              <w:rPr>
                <w:rFonts w:ascii="Lucida Sans" w:hAnsi="Lucida Sans" w:cs="Calibri"/>
                <w:sz w:val="18"/>
                <w:szCs w:val="18"/>
              </w:rPr>
            </w:pPr>
          </w:p>
        </w:tc>
      </w:tr>
    </w:tbl>
    <w:p w14:paraId="6BF7161E" w14:textId="77777777" w:rsidR="00C3525A" w:rsidRPr="00A93523" w:rsidRDefault="00C3525A" w:rsidP="002E1A94">
      <w:pPr>
        <w:rPr>
          <w:rFonts w:ascii="Lucida Sans" w:hAnsi="Lucida Sans"/>
          <w:sz w:val="18"/>
          <w:szCs w:val="18"/>
        </w:rPr>
      </w:pPr>
    </w:p>
    <w:tbl>
      <w:tblPr>
        <w:tblStyle w:val="TableGrid"/>
        <w:tblW w:w="10627" w:type="dxa"/>
        <w:tblLook w:val="04A0" w:firstRow="1" w:lastRow="0" w:firstColumn="1" w:lastColumn="0" w:noHBand="0" w:noVBand="1"/>
      </w:tblPr>
      <w:tblGrid>
        <w:gridCol w:w="562"/>
        <w:gridCol w:w="1985"/>
        <w:gridCol w:w="2693"/>
        <w:gridCol w:w="2707"/>
        <w:gridCol w:w="2680"/>
      </w:tblGrid>
      <w:tr w:rsidR="001844E7" w:rsidRPr="00A93523" w14:paraId="6BF71620" w14:textId="77777777" w:rsidTr="00815CB6">
        <w:trPr>
          <w:tblHeader/>
        </w:trPr>
        <w:tc>
          <w:tcPr>
            <w:tcW w:w="562" w:type="dxa"/>
            <w:shd w:val="clear" w:color="auto" w:fill="F2F2F2" w:themeFill="background1" w:themeFillShade="F2"/>
          </w:tcPr>
          <w:p w14:paraId="25E58872" w14:textId="4678E131" w:rsidR="001844E7" w:rsidRPr="00A93523" w:rsidRDefault="001844E7" w:rsidP="009C7216">
            <w:pPr>
              <w:tabs>
                <w:tab w:val="left" w:pos="435"/>
              </w:tabs>
              <w:ind w:left="426" w:hanging="426"/>
              <w:rPr>
                <w:rFonts w:ascii="Lucida Sans" w:hAnsi="Lucida Sans" w:cs="Calibri"/>
                <w:b/>
                <w:bCs/>
                <w:sz w:val="18"/>
                <w:szCs w:val="18"/>
              </w:rPr>
            </w:pPr>
            <w:r w:rsidRPr="00A93523">
              <w:rPr>
                <w:rFonts w:ascii="Lucida Sans" w:hAnsi="Lucida Sans" w:cs="Calibri"/>
                <w:b/>
                <w:bCs/>
                <w:sz w:val="18"/>
                <w:szCs w:val="18"/>
              </w:rPr>
              <w:t>1</w:t>
            </w:r>
            <w:r w:rsidR="007F75D7">
              <w:rPr>
                <w:rFonts w:ascii="Lucida Sans" w:hAnsi="Lucida Sans" w:cs="Calibri"/>
                <w:b/>
                <w:bCs/>
                <w:sz w:val="18"/>
                <w:szCs w:val="18"/>
              </w:rPr>
              <w:t>5</w:t>
            </w:r>
          </w:p>
        </w:tc>
        <w:tc>
          <w:tcPr>
            <w:tcW w:w="10065" w:type="dxa"/>
            <w:gridSpan w:val="4"/>
            <w:shd w:val="clear" w:color="auto" w:fill="F2F2F2" w:themeFill="background1" w:themeFillShade="F2"/>
          </w:tcPr>
          <w:p w14:paraId="6BF7161F" w14:textId="1491BAE4" w:rsidR="001844E7" w:rsidRPr="00A93523" w:rsidRDefault="001844E7" w:rsidP="002E1A94">
            <w:pPr>
              <w:tabs>
                <w:tab w:val="left" w:pos="435"/>
              </w:tabs>
              <w:rPr>
                <w:rFonts w:ascii="Lucida Sans" w:hAnsi="Lucida Sans" w:cs="Calibri"/>
                <w:b/>
                <w:bCs/>
                <w:sz w:val="18"/>
                <w:szCs w:val="18"/>
              </w:rPr>
            </w:pPr>
            <w:r w:rsidRPr="00A93523">
              <w:rPr>
                <w:rFonts w:ascii="Lucida Sans" w:hAnsi="Lucida Sans" w:cs="Calibri"/>
                <w:b/>
                <w:bCs/>
                <w:sz w:val="18"/>
                <w:szCs w:val="18"/>
              </w:rPr>
              <w:t>If it is proposed not to act on an external examiner’s explicit concern or recommendation</w:t>
            </w:r>
            <w:r w:rsidR="00531413" w:rsidRPr="00A93523">
              <w:rPr>
                <w:rFonts w:ascii="Lucida Sans" w:hAnsi="Lucida Sans" w:cs="Calibri"/>
                <w:b/>
                <w:bCs/>
                <w:sz w:val="18"/>
                <w:szCs w:val="18"/>
              </w:rPr>
              <w:t>,</w:t>
            </w:r>
            <w:r w:rsidRPr="00A93523">
              <w:rPr>
                <w:rFonts w:ascii="Lucida Sans" w:hAnsi="Lucida Sans" w:cs="Calibri"/>
                <w:b/>
                <w:bCs/>
                <w:sz w:val="18"/>
                <w:szCs w:val="18"/>
              </w:rPr>
              <w:t xml:space="preserve"> please outline below for approval by AQS</w:t>
            </w:r>
            <w:r w:rsidR="00DF150D">
              <w:rPr>
                <w:rFonts w:ascii="Lucida Sans" w:hAnsi="Lucida Sans" w:cs="Calibri"/>
                <w:b/>
                <w:bCs/>
                <w:sz w:val="18"/>
                <w:szCs w:val="18"/>
              </w:rPr>
              <w:t>S</w:t>
            </w:r>
            <w:r w:rsidRPr="00A93523">
              <w:rPr>
                <w:rFonts w:ascii="Lucida Sans" w:hAnsi="Lucida Sans" w:cs="Calibri"/>
                <w:i/>
                <w:iCs/>
                <w:sz w:val="18"/>
                <w:szCs w:val="18"/>
              </w:rPr>
              <w:t>.</w:t>
            </w:r>
          </w:p>
        </w:tc>
      </w:tr>
      <w:tr w:rsidR="001844E7" w:rsidRPr="00A93523" w14:paraId="39083A65" w14:textId="77777777" w:rsidTr="00A93523">
        <w:tc>
          <w:tcPr>
            <w:tcW w:w="2547" w:type="dxa"/>
            <w:gridSpan w:val="2"/>
            <w:tcBorders>
              <w:top w:val="single" w:sz="4" w:space="0" w:color="auto"/>
              <w:left w:val="single" w:sz="4" w:space="0" w:color="auto"/>
              <w:bottom w:val="single" w:sz="4" w:space="0" w:color="auto"/>
              <w:right w:val="single" w:sz="4" w:space="0" w:color="auto"/>
            </w:tcBorders>
          </w:tcPr>
          <w:p w14:paraId="378D6D7D" w14:textId="30EAEEBE" w:rsidR="001844E7" w:rsidRPr="00A93523" w:rsidRDefault="001844E7" w:rsidP="00A93523">
            <w:pPr>
              <w:jc w:val="both"/>
              <w:rPr>
                <w:rFonts w:ascii="Lucida Sans" w:hAnsi="Lucida Sans" w:cs="Calibri"/>
                <w:b/>
                <w:bCs/>
                <w:sz w:val="18"/>
                <w:szCs w:val="18"/>
              </w:rPr>
            </w:pPr>
            <w:r w:rsidRPr="00A93523">
              <w:rPr>
                <w:rFonts w:ascii="Lucida Sans" w:hAnsi="Lucida Sans" w:cs="Calibri"/>
                <w:b/>
                <w:bCs/>
                <w:sz w:val="18"/>
                <w:szCs w:val="18"/>
              </w:rPr>
              <w:t>Programme/external examiner</w:t>
            </w:r>
          </w:p>
        </w:tc>
        <w:tc>
          <w:tcPr>
            <w:tcW w:w="2693" w:type="dxa"/>
            <w:tcBorders>
              <w:top w:val="single" w:sz="4" w:space="0" w:color="auto"/>
              <w:left w:val="single" w:sz="4" w:space="0" w:color="auto"/>
              <w:bottom w:val="single" w:sz="4" w:space="0" w:color="auto"/>
              <w:right w:val="single" w:sz="4" w:space="0" w:color="auto"/>
            </w:tcBorders>
          </w:tcPr>
          <w:p w14:paraId="0613A616" w14:textId="02349D91" w:rsidR="001844E7" w:rsidRPr="00A93523" w:rsidRDefault="001844E7" w:rsidP="00A93523">
            <w:pPr>
              <w:jc w:val="both"/>
              <w:rPr>
                <w:rFonts w:ascii="Lucida Sans" w:hAnsi="Lucida Sans" w:cs="Calibri"/>
                <w:b/>
                <w:sz w:val="18"/>
                <w:szCs w:val="18"/>
              </w:rPr>
            </w:pPr>
            <w:r w:rsidRPr="00A93523">
              <w:rPr>
                <w:rFonts w:ascii="Lucida Sans" w:hAnsi="Lucida Sans" w:cs="Calibri"/>
                <w:b/>
                <w:bCs/>
                <w:sz w:val="18"/>
                <w:szCs w:val="18"/>
              </w:rPr>
              <w:t>Concern/recommendation</w:t>
            </w:r>
          </w:p>
        </w:tc>
        <w:tc>
          <w:tcPr>
            <w:tcW w:w="2707" w:type="dxa"/>
            <w:tcBorders>
              <w:top w:val="single" w:sz="4" w:space="0" w:color="auto"/>
              <w:left w:val="single" w:sz="4" w:space="0" w:color="auto"/>
              <w:bottom w:val="single" w:sz="4" w:space="0" w:color="auto"/>
            </w:tcBorders>
          </w:tcPr>
          <w:p w14:paraId="3AD7557C" w14:textId="7AAE3459" w:rsidR="001844E7" w:rsidRPr="00A93523" w:rsidRDefault="001844E7" w:rsidP="00A93523">
            <w:pPr>
              <w:jc w:val="both"/>
              <w:rPr>
                <w:rFonts w:ascii="Lucida Sans" w:hAnsi="Lucida Sans" w:cs="Calibri"/>
                <w:b/>
                <w:sz w:val="18"/>
                <w:szCs w:val="18"/>
              </w:rPr>
            </w:pPr>
            <w:r w:rsidRPr="00A93523">
              <w:rPr>
                <w:rFonts w:ascii="Lucida Sans" w:hAnsi="Lucida Sans" w:cs="Calibri"/>
                <w:b/>
                <w:bCs/>
                <w:sz w:val="18"/>
                <w:szCs w:val="18"/>
              </w:rPr>
              <w:t>Proposed response</w:t>
            </w:r>
          </w:p>
        </w:tc>
        <w:tc>
          <w:tcPr>
            <w:tcW w:w="2680" w:type="dxa"/>
          </w:tcPr>
          <w:p w14:paraId="71F7586D" w14:textId="33A60FBA" w:rsidR="001844E7" w:rsidRPr="00A93523" w:rsidRDefault="001844E7" w:rsidP="00A93523">
            <w:pPr>
              <w:jc w:val="both"/>
              <w:rPr>
                <w:rFonts w:ascii="Lucida Sans" w:hAnsi="Lucida Sans" w:cs="Calibri"/>
                <w:b/>
                <w:sz w:val="18"/>
                <w:szCs w:val="18"/>
              </w:rPr>
            </w:pPr>
            <w:r w:rsidRPr="00A93523">
              <w:rPr>
                <w:rFonts w:ascii="Lucida Sans" w:hAnsi="Lucida Sans" w:cs="Calibri"/>
                <w:b/>
                <w:bCs/>
                <w:sz w:val="18"/>
                <w:szCs w:val="18"/>
              </w:rPr>
              <w:t>Rationale for the response</w:t>
            </w:r>
          </w:p>
        </w:tc>
      </w:tr>
      <w:tr w:rsidR="001844E7" w:rsidRPr="00A93523" w14:paraId="720ED705" w14:textId="77777777" w:rsidTr="00A93523">
        <w:tc>
          <w:tcPr>
            <w:tcW w:w="2547" w:type="dxa"/>
            <w:gridSpan w:val="2"/>
            <w:tcBorders>
              <w:top w:val="single" w:sz="4" w:space="0" w:color="auto"/>
              <w:left w:val="single" w:sz="4" w:space="0" w:color="auto"/>
              <w:bottom w:val="single" w:sz="4" w:space="0" w:color="auto"/>
              <w:right w:val="single" w:sz="4" w:space="0" w:color="auto"/>
            </w:tcBorders>
          </w:tcPr>
          <w:p w14:paraId="7C7CA099" w14:textId="77777777" w:rsidR="001844E7" w:rsidRPr="00A93523" w:rsidRDefault="001844E7" w:rsidP="002E1A94">
            <w:pPr>
              <w:rPr>
                <w:rFonts w:ascii="Lucida Sans" w:hAnsi="Lucida Sans" w:cs="Calibri"/>
                <w:b/>
                <w:sz w:val="18"/>
                <w:szCs w:val="18"/>
              </w:rPr>
            </w:pPr>
          </w:p>
        </w:tc>
        <w:tc>
          <w:tcPr>
            <w:tcW w:w="2693" w:type="dxa"/>
            <w:tcBorders>
              <w:top w:val="single" w:sz="4" w:space="0" w:color="auto"/>
              <w:left w:val="single" w:sz="4" w:space="0" w:color="auto"/>
              <w:bottom w:val="single" w:sz="4" w:space="0" w:color="auto"/>
              <w:right w:val="single" w:sz="4" w:space="0" w:color="auto"/>
            </w:tcBorders>
          </w:tcPr>
          <w:p w14:paraId="71ED83E3" w14:textId="47AE1586" w:rsidR="001844E7" w:rsidRPr="00A93523" w:rsidRDefault="001844E7" w:rsidP="002E1A94">
            <w:pPr>
              <w:rPr>
                <w:rFonts w:ascii="Lucida Sans" w:hAnsi="Lucida Sans" w:cs="Calibri"/>
                <w:b/>
                <w:sz w:val="18"/>
                <w:szCs w:val="18"/>
              </w:rPr>
            </w:pPr>
          </w:p>
          <w:p w14:paraId="3A7FDA26" w14:textId="77777777" w:rsidR="001844E7" w:rsidRPr="00A93523" w:rsidRDefault="001844E7" w:rsidP="002E1A94">
            <w:pPr>
              <w:rPr>
                <w:rFonts w:ascii="Lucida Sans" w:hAnsi="Lucida Sans" w:cs="Calibri"/>
                <w:b/>
                <w:sz w:val="18"/>
                <w:szCs w:val="18"/>
              </w:rPr>
            </w:pPr>
          </w:p>
        </w:tc>
        <w:tc>
          <w:tcPr>
            <w:tcW w:w="2707" w:type="dxa"/>
            <w:tcBorders>
              <w:top w:val="single" w:sz="4" w:space="0" w:color="auto"/>
              <w:left w:val="single" w:sz="4" w:space="0" w:color="auto"/>
              <w:bottom w:val="single" w:sz="4" w:space="0" w:color="auto"/>
            </w:tcBorders>
          </w:tcPr>
          <w:p w14:paraId="55E0C416" w14:textId="77777777" w:rsidR="001844E7" w:rsidRPr="00A93523" w:rsidRDefault="001844E7" w:rsidP="002E1A94">
            <w:pPr>
              <w:rPr>
                <w:rFonts w:ascii="Lucida Sans" w:hAnsi="Lucida Sans" w:cs="Calibri"/>
                <w:b/>
                <w:sz w:val="18"/>
                <w:szCs w:val="18"/>
              </w:rPr>
            </w:pPr>
          </w:p>
        </w:tc>
        <w:tc>
          <w:tcPr>
            <w:tcW w:w="2680" w:type="dxa"/>
          </w:tcPr>
          <w:p w14:paraId="2ACF697E" w14:textId="77777777" w:rsidR="001844E7" w:rsidRPr="00A93523" w:rsidRDefault="001844E7" w:rsidP="002E1A94">
            <w:pPr>
              <w:ind w:right="-250"/>
              <w:rPr>
                <w:rFonts w:ascii="Lucida Sans" w:hAnsi="Lucida Sans" w:cs="Calibri"/>
                <w:b/>
                <w:sz w:val="18"/>
                <w:szCs w:val="18"/>
              </w:rPr>
            </w:pPr>
          </w:p>
        </w:tc>
      </w:tr>
    </w:tbl>
    <w:p w14:paraId="3E64E8C9" w14:textId="77777777" w:rsidR="00600195" w:rsidRPr="00A93523" w:rsidRDefault="00600195" w:rsidP="002E1A94">
      <w:pPr>
        <w:rPr>
          <w:rFonts w:ascii="Lucida Sans" w:hAnsi="Lucida Sans" w:cs="Calibri"/>
          <w:b/>
          <w:sz w:val="18"/>
          <w:szCs w:val="18"/>
        </w:rPr>
      </w:pPr>
    </w:p>
    <w:p w14:paraId="3FE99D8A" w14:textId="76620A8C" w:rsidR="00600195" w:rsidRPr="00A93523" w:rsidRDefault="002E1A94" w:rsidP="002E1A94">
      <w:pPr>
        <w:pStyle w:val="Address"/>
        <w:keepNext/>
        <w:spacing w:line="240" w:lineRule="auto"/>
        <w:rPr>
          <w:szCs w:val="18"/>
        </w:rPr>
      </w:pPr>
      <w:r w:rsidRPr="00A93523">
        <w:rPr>
          <w:szCs w:val="18"/>
        </w:rPr>
        <w:t>Name</w:t>
      </w:r>
    </w:p>
    <w:p w14:paraId="202EEFB0" w14:textId="0A0EAEE1" w:rsidR="00095C22" w:rsidRPr="00A93523" w:rsidRDefault="00465733" w:rsidP="002E1A94">
      <w:pPr>
        <w:pStyle w:val="Address"/>
        <w:keepNext/>
        <w:spacing w:line="240" w:lineRule="auto"/>
        <w:rPr>
          <w:szCs w:val="18"/>
        </w:rPr>
      </w:pPr>
      <w:r w:rsidRPr="00A93523">
        <w:rPr>
          <w:szCs w:val="18"/>
        </w:rPr>
        <w:t>Deputy Head of School (</w:t>
      </w:r>
      <w:r w:rsidR="00095C22" w:rsidRPr="00A93523">
        <w:rPr>
          <w:szCs w:val="18"/>
        </w:rPr>
        <w:t>Education</w:t>
      </w:r>
      <w:r w:rsidRPr="00A93523">
        <w:rPr>
          <w:szCs w:val="18"/>
        </w:rPr>
        <w:t>)</w:t>
      </w:r>
    </w:p>
    <w:p w14:paraId="70CCED34" w14:textId="50D173C6" w:rsidR="00847A07" w:rsidRPr="00A93523" w:rsidRDefault="002E1A94" w:rsidP="00815CB6">
      <w:pPr>
        <w:pStyle w:val="Address"/>
        <w:spacing w:line="240" w:lineRule="auto"/>
        <w:rPr>
          <w:szCs w:val="18"/>
        </w:rPr>
      </w:pPr>
      <w:r w:rsidRPr="00A93523">
        <w:rPr>
          <w:szCs w:val="18"/>
        </w:rPr>
        <w:t>Date</w:t>
      </w:r>
    </w:p>
    <w:p w14:paraId="3679E039" w14:textId="77777777" w:rsidR="00600195" w:rsidRPr="00847A07" w:rsidRDefault="00600195" w:rsidP="00847A07">
      <w:pPr>
        <w:jc w:val="center"/>
        <w:rPr>
          <w:lang w:eastAsia="en-GB"/>
        </w:rPr>
      </w:pPr>
    </w:p>
    <w:sectPr w:rsidR="00600195" w:rsidRPr="00847A07" w:rsidSect="002D3C63">
      <w:headerReference w:type="even" r:id="rId11"/>
      <w:headerReference w:type="default" r:id="rId12"/>
      <w:footerReference w:type="even" r:id="rId13"/>
      <w:footerReference w:type="default" r:id="rId14"/>
      <w:headerReference w:type="first" r:id="rId15"/>
      <w:footerReference w:type="first" r:id="rId16"/>
      <w:pgSz w:w="12240" w:h="15840"/>
      <w:pgMar w:top="709" w:right="851" w:bottom="851" w:left="102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7D4E" w14:textId="77777777" w:rsidR="000C47A4" w:rsidRDefault="000C47A4">
      <w:r>
        <w:separator/>
      </w:r>
    </w:p>
  </w:endnote>
  <w:endnote w:type="continuationSeparator" w:id="0">
    <w:p w14:paraId="44D87E01" w14:textId="77777777" w:rsidR="000C47A4" w:rsidRDefault="000C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3CF4" w14:textId="77777777" w:rsidR="00ED10D5" w:rsidRDefault="00ED1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E567" w14:textId="313AD5E8" w:rsidR="00A93523" w:rsidRPr="00A93523" w:rsidRDefault="00A93523" w:rsidP="00A93523">
    <w:pPr>
      <w:pStyle w:val="Footer"/>
      <w:tabs>
        <w:tab w:val="clear" w:pos="4153"/>
        <w:tab w:val="clear" w:pos="8306"/>
        <w:tab w:val="center" w:pos="4536"/>
        <w:tab w:val="right" w:pos="8647"/>
      </w:tabs>
      <w:spacing w:before="240" w:after="240"/>
      <w:rPr>
        <w:rFonts w:ascii="Lucida Sans" w:hAnsi="Lucida Sans"/>
        <w:i/>
        <w:sz w:val="14"/>
        <w:szCs w:val="14"/>
      </w:rPr>
    </w:pPr>
    <w:r w:rsidRPr="007D6FA2">
      <w:rPr>
        <w:rFonts w:ascii="Lucida Sans" w:hAnsi="Lucida Sans"/>
        <w:i/>
        <w:sz w:val="14"/>
        <w:szCs w:val="14"/>
      </w:rPr>
      <w:t>School Summary Form</w:t>
    </w:r>
    <w:r>
      <w:rPr>
        <w:rFonts w:ascii="Lucida Sans" w:hAnsi="Lucida Sans"/>
        <w:i/>
        <w:sz w:val="14"/>
        <w:szCs w:val="14"/>
      </w:rPr>
      <w:t xml:space="preserve"> - EE Reports and Responses template</w:t>
    </w:r>
    <w:r w:rsidRPr="007D6FA2">
      <w:rPr>
        <w:rFonts w:ascii="Lucida Sans" w:hAnsi="Lucida Sans"/>
        <w:i/>
        <w:sz w:val="14"/>
        <w:szCs w:val="14"/>
      </w:rPr>
      <w:t xml:space="preserve">       </w:t>
    </w:r>
    <w:r w:rsidRPr="007D6FA2">
      <w:rPr>
        <w:rFonts w:ascii="Lucida Sans" w:hAnsi="Lucida Sans"/>
        <w:i/>
        <w:sz w:val="14"/>
        <w:szCs w:val="14"/>
      </w:rPr>
      <w:tab/>
      <w:t xml:space="preserve">       </w:t>
    </w:r>
    <w:r w:rsidRPr="007D6FA2">
      <w:rPr>
        <w:rFonts w:ascii="Lucida Sans" w:hAnsi="Lucida Sans"/>
        <w:i/>
        <w:sz w:val="14"/>
        <w:szCs w:val="14"/>
      </w:rPr>
      <w:tab/>
      <w:t xml:space="preserve"> </w:t>
    </w:r>
    <w:sdt>
      <w:sdtPr>
        <w:rPr>
          <w:rFonts w:ascii="Lucida Sans" w:hAnsi="Lucida Sans"/>
          <w:i/>
          <w:sz w:val="14"/>
          <w:szCs w:val="14"/>
        </w:rPr>
        <w:id w:val="-1281488165"/>
        <w:docPartObj>
          <w:docPartGallery w:val="Page Numbers (Bottom of Page)"/>
          <w:docPartUnique/>
        </w:docPartObj>
      </w:sdtPr>
      <w:sdtEndPr>
        <w:rPr>
          <w:noProof/>
        </w:rPr>
      </w:sdtEndPr>
      <w:sdtContent>
        <w:r w:rsidRPr="007D6FA2">
          <w:rPr>
            <w:rFonts w:ascii="Lucida Sans" w:hAnsi="Lucida Sans"/>
            <w:i/>
            <w:sz w:val="14"/>
            <w:szCs w:val="14"/>
          </w:rPr>
          <w:fldChar w:fldCharType="begin"/>
        </w:r>
        <w:r w:rsidRPr="007D6FA2">
          <w:rPr>
            <w:rFonts w:ascii="Lucida Sans" w:hAnsi="Lucida Sans"/>
            <w:i/>
            <w:sz w:val="14"/>
            <w:szCs w:val="14"/>
          </w:rPr>
          <w:instrText xml:space="preserve"> PAGE   \* MERGEFORMAT </w:instrText>
        </w:r>
        <w:r w:rsidRPr="007D6FA2">
          <w:rPr>
            <w:rFonts w:ascii="Lucida Sans" w:hAnsi="Lucida Sans"/>
            <w:i/>
            <w:sz w:val="14"/>
            <w:szCs w:val="14"/>
          </w:rPr>
          <w:fldChar w:fldCharType="separate"/>
        </w:r>
        <w:r>
          <w:rPr>
            <w:rFonts w:ascii="Lucida Sans" w:hAnsi="Lucida Sans"/>
            <w:i/>
            <w:sz w:val="14"/>
            <w:szCs w:val="14"/>
          </w:rPr>
          <w:t>1</w:t>
        </w:r>
        <w:r w:rsidRPr="007D6FA2">
          <w:rPr>
            <w:rFonts w:ascii="Lucida Sans" w:hAnsi="Lucida Sans"/>
            <w:i/>
            <w:noProof/>
            <w:sz w:val="14"/>
            <w:szCs w:val="14"/>
          </w:rPr>
          <w:fldChar w:fldCharType="end"/>
        </w:r>
        <w:r w:rsidRPr="007D6FA2">
          <w:rPr>
            <w:rFonts w:ascii="Lucida Sans" w:hAnsi="Lucida Sans"/>
            <w:i/>
            <w:noProof/>
            <w:sz w:val="14"/>
            <w:szCs w:val="14"/>
          </w:rPr>
          <w:t xml:space="preserve">                                                                           Last updated</w:t>
        </w:r>
        <w:r>
          <w:rPr>
            <w:rFonts w:ascii="Lucida Sans" w:hAnsi="Lucida Sans"/>
            <w:i/>
            <w:noProof/>
            <w:sz w:val="14"/>
            <w:szCs w:val="14"/>
          </w:rPr>
          <w:t xml:space="preserve"> </w:t>
        </w:r>
        <w:r w:rsidR="00CC38FF">
          <w:rPr>
            <w:rFonts w:ascii="Lucida Sans" w:hAnsi="Lucida Sans"/>
            <w:i/>
            <w:noProof/>
            <w:sz w:val="14"/>
            <w:szCs w:val="14"/>
          </w:rPr>
          <w:t>September 2023</w:t>
        </w:r>
        <w:r>
          <w:rPr>
            <w:rFonts w:ascii="Lucida Sans" w:hAnsi="Lucida Sans"/>
            <w:i/>
            <w:noProof/>
            <w:sz w:val="14"/>
            <w:szCs w:val="14"/>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1644" w14:textId="0E75B2B4" w:rsidR="0000553A" w:rsidRPr="00A93523" w:rsidRDefault="008A586B" w:rsidP="00A93523">
    <w:pPr>
      <w:pStyle w:val="Footer"/>
      <w:tabs>
        <w:tab w:val="clear" w:pos="4153"/>
        <w:tab w:val="clear" w:pos="8306"/>
        <w:tab w:val="center" w:pos="4536"/>
        <w:tab w:val="right" w:pos="8647"/>
      </w:tabs>
      <w:spacing w:before="240" w:after="240"/>
      <w:rPr>
        <w:rFonts w:ascii="Lucida Sans" w:hAnsi="Lucida Sans"/>
        <w:i/>
        <w:sz w:val="14"/>
        <w:szCs w:val="14"/>
      </w:rPr>
    </w:pPr>
    <w:r w:rsidRPr="007D6FA2">
      <w:rPr>
        <w:rFonts w:ascii="Lucida Sans" w:hAnsi="Lucida Sans"/>
        <w:i/>
        <w:sz w:val="14"/>
        <w:szCs w:val="14"/>
      </w:rPr>
      <w:t>School Summary Form</w:t>
    </w:r>
    <w:r w:rsidR="007D6FA2">
      <w:rPr>
        <w:rFonts w:ascii="Lucida Sans" w:hAnsi="Lucida Sans"/>
        <w:i/>
        <w:sz w:val="14"/>
        <w:szCs w:val="14"/>
      </w:rPr>
      <w:t xml:space="preserve"> </w:t>
    </w:r>
    <w:r w:rsidR="00A93523">
      <w:rPr>
        <w:rFonts w:ascii="Lucida Sans" w:hAnsi="Lucida Sans"/>
        <w:i/>
        <w:sz w:val="14"/>
        <w:szCs w:val="14"/>
      </w:rPr>
      <w:t xml:space="preserve">- </w:t>
    </w:r>
    <w:r w:rsidR="007D6FA2">
      <w:rPr>
        <w:rFonts w:ascii="Lucida Sans" w:hAnsi="Lucida Sans"/>
        <w:i/>
        <w:sz w:val="14"/>
        <w:szCs w:val="14"/>
      </w:rPr>
      <w:t>EE Reports</w:t>
    </w:r>
    <w:r w:rsidR="00A93523">
      <w:rPr>
        <w:rFonts w:ascii="Lucida Sans" w:hAnsi="Lucida Sans"/>
        <w:i/>
        <w:sz w:val="14"/>
        <w:szCs w:val="14"/>
      </w:rPr>
      <w:t xml:space="preserve"> and Responses</w:t>
    </w:r>
    <w:r w:rsidR="007D6FA2">
      <w:rPr>
        <w:rFonts w:ascii="Lucida Sans" w:hAnsi="Lucida Sans"/>
        <w:i/>
        <w:sz w:val="14"/>
        <w:szCs w:val="14"/>
      </w:rPr>
      <w:t xml:space="preserve"> template</w:t>
    </w:r>
    <w:r w:rsidRPr="007D6FA2">
      <w:rPr>
        <w:rFonts w:ascii="Lucida Sans" w:hAnsi="Lucida Sans"/>
        <w:i/>
        <w:sz w:val="14"/>
        <w:szCs w:val="14"/>
      </w:rPr>
      <w:t xml:space="preserve">       </w:t>
    </w:r>
    <w:r w:rsidRPr="007D6FA2">
      <w:rPr>
        <w:rFonts w:ascii="Lucida Sans" w:hAnsi="Lucida Sans"/>
        <w:i/>
        <w:sz w:val="14"/>
        <w:szCs w:val="14"/>
      </w:rPr>
      <w:tab/>
      <w:t xml:space="preserve">       </w:t>
    </w:r>
    <w:r w:rsidRPr="007D6FA2">
      <w:rPr>
        <w:rFonts w:ascii="Lucida Sans" w:hAnsi="Lucida Sans"/>
        <w:i/>
        <w:sz w:val="14"/>
        <w:szCs w:val="14"/>
      </w:rPr>
      <w:tab/>
      <w:t xml:space="preserve"> </w:t>
    </w:r>
    <w:sdt>
      <w:sdtPr>
        <w:rPr>
          <w:rFonts w:ascii="Lucida Sans" w:hAnsi="Lucida Sans"/>
          <w:i/>
          <w:sz w:val="14"/>
          <w:szCs w:val="14"/>
        </w:rPr>
        <w:id w:val="1811665622"/>
        <w:docPartObj>
          <w:docPartGallery w:val="Page Numbers (Bottom of Page)"/>
          <w:docPartUnique/>
        </w:docPartObj>
      </w:sdtPr>
      <w:sdtEndPr>
        <w:rPr>
          <w:noProof/>
        </w:rPr>
      </w:sdtEndPr>
      <w:sdtContent>
        <w:r w:rsidRPr="007D6FA2">
          <w:rPr>
            <w:rFonts w:ascii="Lucida Sans" w:hAnsi="Lucida Sans"/>
            <w:i/>
            <w:sz w:val="14"/>
            <w:szCs w:val="14"/>
          </w:rPr>
          <w:fldChar w:fldCharType="begin"/>
        </w:r>
        <w:r w:rsidRPr="007D6FA2">
          <w:rPr>
            <w:rFonts w:ascii="Lucida Sans" w:hAnsi="Lucida Sans"/>
            <w:i/>
            <w:sz w:val="14"/>
            <w:szCs w:val="14"/>
          </w:rPr>
          <w:instrText xml:space="preserve"> PAGE   \* MERGEFORMAT </w:instrText>
        </w:r>
        <w:r w:rsidRPr="007D6FA2">
          <w:rPr>
            <w:rFonts w:ascii="Lucida Sans" w:hAnsi="Lucida Sans"/>
            <w:i/>
            <w:sz w:val="14"/>
            <w:szCs w:val="14"/>
          </w:rPr>
          <w:fldChar w:fldCharType="separate"/>
        </w:r>
        <w:r w:rsidR="002E19EA">
          <w:rPr>
            <w:rFonts w:ascii="Lucida Sans" w:hAnsi="Lucida Sans"/>
            <w:i/>
            <w:noProof/>
            <w:sz w:val="14"/>
            <w:szCs w:val="14"/>
          </w:rPr>
          <w:t>1</w:t>
        </w:r>
        <w:r w:rsidRPr="007D6FA2">
          <w:rPr>
            <w:rFonts w:ascii="Lucida Sans" w:hAnsi="Lucida Sans"/>
            <w:i/>
            <w:noProof/>
            <w:sz w:val="14"/>
            <w:szCs w:val="14"/>
          </w:rPr>
          <w:fldChar w:fldCharType="end"/>
        </w:r>
        <w:r w:rsidRPr="007D6FA2">
          <w:rPr>
            <w:rFonts w:ascii="Lucida Sans" w:hAnsi="Lucida Sans"/>
            <w:i/>
            <w:noProof/>
            <w:sz w:val="14"/>
            <w:szCs w:val="14"/>
          </w:rPr>
          <w:t xml:space="preserve">                                                                           Last updated</w:t>
        </w:r>
        <w:r w:rsidR="00D27FA0">
          <w:rPr>
            <w:rFonts w:ascii="Lucida Sans" w:hAnsi="Lucida Sans"/>
            <w:i/>
            <w:noProof/>
            <w:sz w:val="14"/>
            <w:szCs w:val="14"/>
          </w:rPr>
          <w:t xml:space="preserve"> </w:t>
        </w:r>
        <w:r w:rsidR="00ED10D5">
          <w:rPr>
            <w:rFonts w:ascii="Lucida Sans" w:hAnsi="Lucida Sans"/>
            <w:i/>
            <w:noProof/>
            <w:sz w:val="14"/>
            <w:szCs w:val="14"/>
          </w:rPr>
          <w:t>September</w:t>
        </w:r>
        <w:r w:rsidR="007F75D7">
          <w:rPr>
            <w:rFonts w:ascii="Lucida Sans" w:hAnsi="Lucida Sans"/>
            <w:i/>
            <w:noProof/>
            <w:sz w:val="14"/>
            <w:szCs w:val="14"/>
          </w:rPr>
          <w:t xml:space="preserve"> </w:t>
        </w:r>
        <w:r w:rsidR="007F75D7">
          <w:rPr>
            <w:rFonts w:ascii="Lucida Sans" w:hAnsi="Lucida Sans"/>
            <w:i/>
            <w:noProof/>
            <w:sz w:val="14"/>
            <w:szCs w:val="14"/>
          </w:rPr>
          <w:t>202</w:t>
        </w:r>
        <w:r w:rsidR="00ED10D5">
          <w:rPr>
            <w:rFonts w:ascii="Lucida Sans" w:hAnsi="Lucida Sans"/>
            <w:i/>
            <w:noProof/>
            <w:sz w:val="14"/>
            <w:szCs w:val="14"/>
          </w:rPr>
          <w:t>3</w:t>
        </w:r>
        <w:r w:rsidR="007C3532">
          <w:rPr>
            <w:rFonts w:ascii="Lucida Sans" w:hAnsi="Lucida Sans"/>
            <w:i/>
            <w:noProof/>
            <w:sz w:val="14"/>
            <w:szCs w:val="14"/>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EB45" w14:textId="77777777" w:rsidR="000C47A4" w:rsidRDefault="000C47A4">
      <w:r>
        <w:separator/>
      </w:r>
    </w:p>
  </w:footnote>
  <w:footnote w:type="continuationSeparator" w:id="0">
    <w:p w14:paraId="37F3E62E" w14:textId="77777777" w:rsidR="000C47A4" w:rsidRDefault="000C4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9DAA" w14:textId="77777777" w:rsidR="00ED10D5" w:rsidRDefault="00ED1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1641" w14:textId="77777777" w:rsidR="0000553A" w:rsidRDefault="0000553A" w:rsidP="00E26B5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1643" w14:textId="5FB4A5E1" w:rsidR="0000553A" w:rsidRPr="00F94534" w:rsidRDefault="00E13334" w:rsidP="00F94534">
    <w:pPr>
      <w:pStyle w:val="Header"/>
      <w:jc w:val="right"/>
    </w:pPr>
    <w:r>
      <w:rPr>
        <w:noProof/>
      </w:rPr>
      <w:drawing>
        <wp:inline distT="0" distB="0" distL="0" distR="0" wp14:anchorId="304C8773" wp14:editId="02F51109">
          <wp:extent cx="2426335" cy="509270"/>
          <wp:effectExtent l="0" t="0" r="0" b="508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426335" cy="509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1BF2"/>
    <w:multiLevelType w:val="hybridMultilevel"/>
    <w:tmpl w:val="84427F2E"/>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003320C"/>
    <w:multiLevelType w:val="hybridMultilevel"/>
    <w:tmpl w:val="6BD40F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60E614DA"/>
    <w:multiLevelType w:val="hybridMultilevel"/>
    <w:tmpl w:val="BDE8EC7A"/>
    <w:lvl w:ilvl="0" w:tplc="C4DEEAF8">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55D54"/>
    <w:multiLevelType w:val="hybridMultilevel"/>
    <w:tmpl w:val="7EC6E9E8"/>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16cid:durableId="1465611401">
    <w:abstractNumId w:val="0"/>
  </w:num>
  <w:num w:numId="2" w16cid:durableId="663242079">
    <w:abstractNumId w:val="1"/>
  </w:num>
  <w:num w:numId="3" w16cid:durableId="1651207726">
    <w:abstractNumId w:val="3"/>
  </w:num>
  <w:num w:numId="4" w16cid:durableId="978847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C5"/>
    <w:rsid w:val="0000553A"/>
    <w:rsid w:val="000512D8"/>
    <w:rsid w:val="00065C79"/>
    <w:rsid w:val="000843F9"/>
    <w:rsid w:val="000870C2"/>
    <w:rsid w:val="00095C22"/>
    <w:rsid w:val="000A7B54"/>
    <w:rsid w:val="000C47A4"/>
    <w:rsid w:val="000E2EC5"/>
    <w:rsid w:val="000F3580"/>
    <w:rsid w:val="00101647"/>
    <w:rsid w:val="001138CB"/>
    <w:rsid w:val="0013192F"/>
    <w:rsid w:val="001327CC"/>
    <w:rsid w:val="0013664E"/>
    <w:rsid w:val="001844E7"/>
    <w:rsid w:val="001C4FDD"/>
    <w:rsid w:val="00225ADC"/>
    <w:rsid w:val="002355E4"/>
    <w:rsid w:val="0025047C"/>
    <w:rsid w:val="00270721"/>
    <w:rsid w:val="00283E23"/>
    <w:rsid w:val="002A572D"/>
    <w:rsid w:val="002B63CD"/>
    <w:rsid w:val="002B665C"/>
    <w:rsid w:val="002D37F0"/>
    <w:rsid w:val="002D3C63"/>
    <w:rsid w:val="002D5EB0"/>
    <w:rsid w:val="002E19EA"/>
    <w:rsid w:val="002E1A94"/>
    <w:rsid w:val="002E7394"/>
    <w:rsid w:val="00305611"/>
    <w:rsid w:val="00332665"/>
    <w:rsid w:val="00337B17"/>
    <w:rsid w:val="0034088D"/>
    <w:rsid w:val="00347F79"/>
    <w:rsid w:val="00360AF8"/>
    <w:rsid w:val="00367399"/>
    <w:rsid w:val="00371801"/>
    <w:rsid w:val="00384C7B"/>
    <w:rsid w:val="003B38A5"/>
    <w:rsid w:val="003F2D88"/>
    <w:rsid w:val="00446094"/>
    <w:rsid w:val="00450F13"/>
    <w:rsid w:val="004550F2"/>
    <w:rsid w:val="00465733"/>
    <w:rsid w:val="00465A0D"/>
    <w:rsid w:val="004769C3"/>
    <w:rsid w:val="004A189D"/>
    <w:rsid w:val="004A21E4"/>
    <w:rsid w:val="004B1FEC"/>
    <w:rsid w:val="004C7AC7"/>
    <w:rsid w:val="004D40B3"/>
    <w:rsid w:val="004E1E87"/>
    <w:rsid w:val="00531413"/>
    <w:rsid w:val="0053229B"/>
    <w:rsid w:val="00544FCF"/>
    <w:rsid w:val="005475CF"/>
    <w:rsid w:val="0055427D"/>
    <w:rsid w:val="00574796"/>
    <w:rsid w:val="005954AE"/>
    <w:rsid w:val="005B1CA0"/>
    <w:rsid w:val="005E10C1"/>
    <w:rsid w:val="00600195"/>
    <w:rsid w:val="00611D1D"/>
    <w:rsid w:val="006345E9"/>
    <w:rsid w:val="006364AD"/>
    <w:rsid w:val="006367C0"/>
    <w:rsid w:val="006416B7"/>
    <w:rsid w:val="0067298A"/>
    <w:rsid w:val="00686024"/>
    <w:rsid w:val="006911BD"/>
    <w:rsid w:val="00692F0C"/>
    <w:rsid w:val="006B6C65"/>
    <w:rsid w:val="006C5DC2"/>
    <w:rsid w:val="00722F3D"/>
    <w:rsid w:val="0072684F"/>
    <w:rsid w:val="0074054D"/>
    <w:rsid w:val="00744566"/>
    <w:rsid w:val="00746898"/>
    <w:rsid w:val="0074780B"/>
    <w:rsid w:val="0078028C"/>
    <w:rsid w:val="007A6DA5"/>
    <w:rsid w:val="007B7411"/>
    <w:rsid w:val="007C3532"/>
    <w:rsid w:val="007D6FA2"/>
    <w:rsid w:val="007F1E98"/>
    <w:rsid w:val="007F4787"/>
    <w:rsid w:val="007F75D7"/>
    <w:rsid w:val="00807655"/>
    <w:rsid w:val="00813601"/>
    <w:rsid w:val="00815CB6"/>
    <w:rsid w:val="0083314E"/>
    <w:rsid w:val="00847A07"/>
    <w:rsid w:val="00853FB3"/>
    <w:rsid w:val="008546C3"/>
    <w:rsid w:val="00856BD0"/>
    <w:rsid w:val="0086299B"/>
    <w:rsid w:val="008A4275"/>
    <w:rsid w:val="008A586B"/>
    <w:rsid w:val="008D5743"/>
    <w:rsid w:val="008D7080"/>
    <w:rsid w:val="008F3F8D"/>
    <w:rsid w:val="00920DF5"/>
    <w:rsid w:val="00922888"/>
    <w:rsid w:val="00934414"/>
    <w:rsid w:val="009432AA"/>
    <w:rsid w:val="00950F13"/>
    <w:rsid w:val="00957740"/>
    <w:rsid w:val="00964E17"/>
    <w:rsid w:val="009840B7"/>
    <w:rsid w:val="009859CB"/>
    <w:rsid w:val="009A6675"/>
    <w:rsid w:val="009A7ED4"/>
    <w:rsid w:val="009B04C3"/>
    <w:rsid w:val="009C28E3"/>
    <w:rsid w:val="009C7216"/>
    <w:rsid w:val="009D6059"/>
    <w:rsid w:val="009E01E5"/>
    <w:rsid w:val="009E17F2"/>
    <w:rsid w:val="009E5A9F"/>
    <w:rsid w:val="009F074B"/>
    <w:rsid w:val="00A0347D"/>
    <w:rsid w:val="00A05D36"/>
    <w:rsid w:val="00A21A6F"/>
    <w:rsid w:val="00A22E18"/>
    <w:rsid w:val="00A276AF"/>
    <w:rsid w:val="00A30C61"/>
    <w:rsid w:val="00A32ED1"/>
    <w:rsid w:val="00A339FD"/>
    <w:rsid w:val="00A47DF9"/>
    <w:rsid w:val="00A53261"/>
    <w:rsid w:val="00A93523"/>
    <w:rsid w:val="00AA2114"/>
    <w:rsid w:val="00AC0411"/>
    <w:rsid w:val="00AC1DF0"/>
    <w:rsid w:val="00AD0AC4"/>
    <w:rsid w:val="00AD28EC"/>
    <w:rsid w:val="00AD4DA7"/>
    <w:rsid w:val="00B32C13"/>
    <w:rsid w:val="00B41229"/>
    <w:rsid w:val="00B52BFA"/>
    <w:rsid w:val="00B57BD1"/>
    <w:rsid w:val="00B625F9"/>
    <w:rsid w:val="00BA1366"/>
    <w:rsid w:val="00BB0D41"/>
    <w:rsid w:val="00BE4DB0"/>
    <w:rsid w:val="00BF00E7"/>
    <w:rsid w:val="00C3525A"/>
    <w:rsid w:val="00C607DE"/>
    <w:rsid w:val="00C83339"/>
    <w:rsid w:val="00CA48C3"/>
    <w:rsid w:val="00CB505F"/>
    <w:rsid w:val="00CC38FF"/>
    <w:rsid w:val="00CD5A2F"/>
    <w:rsid w:val="00CE4818"/>
    <w:rsid w:val="00CF55AC"/>
    <w:rsid w:val="00CF5963"/>
    <w:rsid w:val="00D003BF"/>
    <w:rsid w:val="00D05ADB"/>
    <w:rsid w:val="00D27FA0"/>
    <w:rsid w:val="00D31C93"/>
    <w:rsid w:val="00D32C1C"/>
    <w:rsid w:val="00D4090E"/>
    <w:rsid w:val="00D419F3"/>
    <w:rsid w:val="00D5158D"/>
    <w:rsid w:val="00D702A2"/>
    <w:rsid w:val="00D70BA9"/>
    <w:rsid w:val="00D80342"/>
    <w:rsid w:val="00D92328"/>
    <w:rsid w:val="00DA7FBF"/>
    <w:rsid w:val="00DB0402"/>
    <w:rsid w:val="00DC09B3"/>
    <w:rsid w:val="00DD6EB8"/>
    <w:rsid w:val="00DF150D"/>
    <w:rsid w:val="00E13334"/>
    <w:rsid w:val="00E171C5"/>
    <w:rsid w:val="00E26B59"/>
    <w:rsid w:val="00E40EB0"/>
    <w:rsid w:val="00E53A56"/>
    <w:rsid w:val="00E61218"/>
    <w:rsid w:val="00E637B1"/>
    <w:rsid w:val="00E63928"/>
    <w:rsid w:val="00E75DFC"/>
    <w:rsid w:val="00E84028"/>
    <w:rsid w:val="00EB0930"/>
    <w:rsid w:val="00EB6E10"/>
    <w:rsid w:val="00EC19BA"/>
    <w:rsid w:val="00ED10D5"/>
    <w:rsid w:val="00EE1459"/>
    <w:rsid w:val="00F0018D"/>
    <w:rsid w:val="00F053A6"/>
    <w:rsid w:val="00F10FCB"/>
    <w:rsid w:val="00F14010"/>
    <w:rsid w:val="00F768FA"/>
    <w:rsid w:val="00F94534"/>
    <w:rsid w:val="00FB13DF"/>
    <w:rsid w:val="00FB75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715CD"/>
  <w15:docId w15:val="{DEE6FD47-D335-471E-BE15-A2CB1AF7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92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0018D"/>
    <w:rPr>
      <w:sz w:val="16"/>
      <w:szCs w:val="16"/>
    </w:rPr>
  </w:style>
  <w:style w:type="paragraph" w:styleId="CommentText">
    <w:name w:val="annotation text"/>
    <w:basedOn w:val="Normal"/>
    <w:semiHidden/>
    <w:rsid w:val="00F0018D"/>
    <w:rPr>
      <w:sz w:val="20"/>
      <w:szCs w:val="20"/>
    </w:rPr>
  </w:style>
  <w:style w:type="paragraph" w:styleId="CommentSubject">
    <w:name w:val="annotation subject"/>
    <w:basedOn w:val="CommentText"/>
    <w:next w:val="CommentText"/>
    <w:semiHidden/>
    <w:rsid w:val="00F0018D"/>
    <w:rPr>
      <w:b/>
      <w:bCs/>
    </w:rPr>
  </w:style>
  <w:style w:type="paragraph" w:styleId="BalloonText">
    <w:name w:val="Balloon Text"/>
    <w:basedOn w:val="Normal"/>
    <w:semiHidden/>
    <w:rsid w:val="00F0018D"/>
    <w:rPr>
      <w:rFonts w:ascii="Tahoma" w:hAnsi="Tahoma" w:cs="Tahoma"/>
      <w:sz w:val="16"/>
      <w:szCs w:val="16"/>
    </w:rPr>
  </w:style>
  <w:style w:type="paragraph" w:styleId="Header">
    <w:name w:val="header"/>
    <w:basedOn w:val="Normal"/>
    <w:rsid w:val="00934414"/>
    <w:pPr>
      <w:tabs>
        <w:tab w:val="center" w:pos="4153"/>
        <w:tab w:val="right" w:pos="8306"/>
      </w:tabs>
    </w:pPr>
  </w:style>
  <w:style w:type="paragraph" w:styleId="Footer">
    <w:name w:val="footer"/>
    <w:basedOn w:val="Normal"/>
    <w:link w:val="FooterChar"/>
    <w:uiPriority w:val="99"/>
    <w:rsid w:val="00934414"/>
    <w:pPr>
      <w:tabs>
        <w:tab w:val="center" w:pos="4153"/>
        <w:tab w:val="right" w:pos="8306"/>
      </w:tabs>
    </w:pPr>
  </w:style>
  <w:style w:type="paragraph" w:styleId="ListParagraph">
    <w:name w:val="List Paragraph"/>
    <w:basedOn w:val="Normal"/>
    <w:uiPriority w:val="34"/>
    <w:qFormat/>
    <w:rsid w:val="00D31C93"/>
    <w:pPr>
      <w:ind w:left="720"/>
      <w:contextualSpacing/>
    </w:pPr>
  </w:style>
  <w:style w:type="table" w:styleId="TableGrid">
    <w:name w:val="Table Grid"/>
    <w:basedOn w:val="TableNormal"/>
    <w:rsid w:val="0098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22E18"/>
    <w:rPr>
      <w:sz w:val="24"/>
      <w:szCs w:val="24"/>
      <w:lang w:eastAsia="en-US"/>
    </w:rPr>
  </w:style>
  <w:style w:type="character" w:styleId="Hyperlink">
    <w:name w:val="Hyperlink"/>
    <w:basedOn w:val="DefaultParagraphFont"/>
    <w:rsid w:val="00305611"/>
    <w:rPr>
      <w:color w:val="0000FF" w:themeColor="hyperlink"/>
      <w:u w:val="single"/>
    </w:rPr>
  </w:style>
  <w:style w:type="paragraph" w:customStyle="1" w:styleId="Address">
    <w:name w:val="Address"/>
    <w:basedOn w:val="Normal"/>
    <w:rsid w:val="00600195"/>
    <w:pPr>
      <w:spacing w:line="288" w:lineRule="auto"/>
    </w:pPr>
    <w:rPr>
      <w:rFonts w:ascii="Lucida Sans" w:hAnsi="Lucida Sans"/>
      <w:sz w:val="18"/>
      <w:lang w:eastAsia="en-GB"/>
    </w:rPr>
  </w:style>
  <w:style w:type="paragraph" w:styleId="Revision">
    <w:name w:val="Revision"/>
    <w:hidden/>
    <w:uiPriority w:val="99"/>
    <w:semiHidden/>
    <w:rsid w:val="00BE4D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2032">
      <w:bodyDiv w:val="1"/>
      <w:marLeft w:val="0"/>
      <w:marRight w:val="0"/>
      <w:marTop w:val="0"/>
      <w:marBottom w:val="0"/>
      <w:divBdr>
        <w:top w:val="none" w:sz="0" w:space="0" w:color="auto"/>
        <w:left w:val="none" w:sz="0" w:space="0" w:color="auto"/>
        <w:bottom w:val="none" w:sz="0" w:space="0" w:color="auto"/>
        <w:right w:val="none" w:sz="0" w:space="0" w:color="auto"/>
      </w:divBdr>
    </w:div>
    <w:div w:id="7717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DocumentType xmlns="e269b097-0687-4382-95a6-d1187d84b2a1">Template</DocumentTyp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7D7UTFFHD354-1258763940-42958</_dlc_DocId>
    <_dlc_DocIdUrl xmlns="56c7aab3-81b5-44ad-ad72-57c916b76c08">
      <Url>https://sotonac.sharepoint.com/teams/PublicDocuments/_layouts/15/DocIdRedir.aspx?ID=7D7UTFFHD354-1258763940-42958</Url>
      <Description>7D7UTFFHD354-1258763940-42958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2AA430-C510-4A67-9DCD-98C4B32111A0}">
  <ds:schemaRefs>
    <ds:schemaRef ds:uri="http://schemas.openxmlformats.org/officeDocument/2006/bibliography"/>
  </ds:schemaRefs>
</ds:datastoreItem>
</file>

<file path=customXml/itemProps2.xml><?xml version="1.0" encoding="utf-8"?>
<ds:datastoreItem xmlns:ds="http://schemas.openxmlformats.org/officeDocument/2006/customXml" ds:itemID="{B9438931-19E1-4E2F-AA31-E04909C4A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AB118-8B7E-4E89-8780-949ED9EE01D3}">
  <ds:schemaRefs>
    <ds:schemaRef ds:uri="http://schemas.microsoft.com/sharepoint/v3/contenttype/forms"/>
  </ds:schemaRefs>
</ds:datastoreItem>
</file>

<file path=customXml/itemProps4.xml><?xml version="1.0" encoding="utf-8"?>
<ds:datastoreItem xmlns:ds="http://schemas.openxmlformats.org/officeDocument/2006/customXml" ds:itemID="{DCE77036-3747-4F4E-91AD-4B88930B06AB}"/>
</file>

<file path=customXml/itemProps5.xml><?xml version="1.0" encoding="utf-8"?>
<ds:datastoreItem xmlns:ds="http://schemas.openxmlformats.org/officeDocument/2006/customXml" ds:itemID="{94A5EFE6-8E8D-4AF6-AB70-17559EAD033A}"/>
</file>

<file path=docProps/app.xml><?xml version="1.0" encoding="utf-8"?>
<Properties xmlns="http://schemas.openxmlformats.org/officeDocument/2006/extended-properties" xmlns:vt="http://schemas.openxmlformats.org/officeDocument/2006/docPropsVTypes">
  <Template>Normal.dotm</Template>
  <TotalTime>3</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Template for Faculty Summary Report on Schools’ External Examiner Reports and relevant responses</vt:lpstr>
    </vt:vector>
  </TitlesOfParts>
  <Company>School of Nursing &amp; Midwifery</Company>
  <LinksUpToDate>false</LinksUpToDate>
  <CharactersWithSpaces>4504</CharactersWithSpaces>
  <SharedDoc>false</SharedDoc>
  <HLinks>
    <vt:vector size="6" baseType="variant">
      <vt:variant>
        <vt:i4>6684776</vt:i4>
      </vt:variant>
      <vt:variant>
        <vt:i4>0</vt:i4>
      </vt:variant>
      <vt:variant>
        <vt:i4>0</vt:i4>
      </vt:variant>
      <vt:variant>
        <vt:i4>5</vt:i4>
      </vt:variant>
      <vt:variant>
        <vt:lpwstr>http://www.soton.ac.uk/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Faculty Summary Report on Schools’ External Examiner Reports and relevant responses</dc:title>
  <dc:creator>School of Nursing &amp; Midwifery</dc:creator>
  <cp:lastModifiedBy>Sarah Penn-Barwell</cp:lastModifiedBy>
  <cp:revision>2</cp:revision>
  <cp:lastPrinted>2015-06-25T08:16:00Z</cp:lastPrinted>
  <dcterms:created xsi:type="dcterms:W3CDTF">2023-09-25T10:20:00Z</dcterms:created>
  <dcterms:modified xsi:type="dcterms:W3CDTF">2023-09-25T10:20:00Z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MediaServiceImageTags">
    <vt:lpwstr/>
  </property>
  <property fmtid="{D5CDD505-2E9C-101B-9397-08002B2CF9AE}" pid="5" name="_dlc_DocIdItemGuid">
    <vt:lpwstr>9983fa30-24b2-40e4-bdf3-f23e66b5d710</vt:lpwstr>
  </property>
</Properties>
</file>